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EACDCE" w14:textId="0A5792B8" w:rsidR="00401192" w:rsidRPr="00401192" w:rsidRDefault="00401192" w:rsidP="00401192">
      <w:pPr>
        <w:spacing w:after="240"/>
        <w:ind w:left="-709" w:firstLine="720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ru-RU"/>
        </w:rPr>
      </w:pPr>
      <w:proofErr w:type="spellStart"/>
      <w:r w:rsidRPr="0040119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ru-RU"/>
        </w:rPr>
        <w:t>Қалмақов</w:t>
      </w:r>
      <w:proofErr w:type="spellEnd"/>
      <w:r w:rsidRPr="0040119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ru-RU"/>
        </w:rPr>
        <w:t xml:space="preserve"> Ерлан </w:t>
      </w:r>
      <w:proofErr w:type="spellStart"/>
      <w:r w:rsidRPr="0040119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ru-RU"/>
        </w:rPr>
        <w:t>Болатұлымен</w:t>
      </w:r>
      <w:proofErr w:type="spellEnd"/>
      <w:r w:rsidRPr="0040119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40119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ru-RU"/>
        </w:rPr>
        <w:t>білім</w:t>
      </w:r>
      <w:proofErr w:type="spellEnd"/>
      <w:r w:rsidRPr="0040119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ru-RU"/>
        </w:rPr>
        <w:t xml:space="preserve"> беру </w:t>
      </w:r>
      <w:proofErr w:type="spellStart"/>
      <w:r w:rsidRPr="0040119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ru-RU"/>
        </w:rPr>
        <w:t>ұйымдарындағы</w:t>
      </w:r>
      <w:proofErr w:type="spellEnd"/>
      <w:r w:rsidRPr="0040119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40119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тәрбие</w:t>
      </w:r>
      <w:proofErr w:type="spellEnd"/>
      <w:r w:rsidRPr="0040119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жүйесін</w:t>
      </w:r>
      <w:proofErr w:type="spellEnd"/>
      <w:r w:rsidRPr="0040119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жетілдіруге</w:t>
      </w:r>
      <w:proofErr w:type="spellEnd"/>
      <w:r w:rsidRPr="0040119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бағытталған</w:t>
      </w:r>
      <w:proofErr w:type="spellEnd"/>
      <w:r w:rsidRPr="0040119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ұсыныстар</w:t>
      </w:r>
      <w:proofErr w:type="spellEnd"/>
      <w:r w:rsidRPr="0040119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әзірлеу</w:t>
      </w:r>
      <w:proofErr w:type="spellEnd"/>
      <w:r w:rsidRPr="0040119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мақсатында</w:t>
      </w:r>
      <w:proofErr w:type="spellEnd"/>
      <w:r w:rsidRPr="0040119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ауқымды</w:t>
      </w:r>
      <w:proofErr w:type="spellEnd"/>
      <w:r w:rsidRPr="0040119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кездесу</w:t>
      </w:r>
      <w:r w:rsidRPr="0040119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ru-RU"/>
        </w:rPr>
        <w:t>інің</w:t>
      </w:r>
      <w:proofErr w:type="spellEnd"/>
      <w:r w:rsidRPr="0040119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40119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ru-RU"/>
        </w:rPr>
        <w:t>ақпараты</w:t>
      </w:r>
      <w:proofErr w:type="spellEnd"/>
    </w:p>
    <w:p w14:paraId="23FA1067" w14:textId="01E06E0E" w:rsidR="00401192" w:rsidRDefault="00F261A2" w:rsidP="00401192">
      <w:pPr>
        <w:spacing w:after="0"/>
        <w:ind w:left="-567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Ағымдағы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жылдың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25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сәуір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күні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өңірдегі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білім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беру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ұйымдарында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Біртұтас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тәрбие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»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бағдарламасының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жүзеге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асырылу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барысын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талқылау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тәжірибе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алмасу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тиімді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тәсілдер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мен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өзекті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мәселелерді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анықтау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сондай-ақ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тәрбие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жүйесін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жетілдіруге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бағытталған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ұсыныстар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әзірлеу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мақсатында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ауқымды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кездесу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өткізілді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089A56CD" w14:textId="77777777" w:rsidR="00401192" w:rsidRDefault="00F261A2" w:rsidP="00401192">
      <w:pPr>
        <w:spacing w:after="0"/>
        <w:ind w:left="-567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Кездесуге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аудандық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және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қалалық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оқу-әдістемелік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орталықтарының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әдіскерлері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білім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беру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ұйымдарындағы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директорлардың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тәрбие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ісі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жөніндегі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орынбасарлары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сынып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жетекшілер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қосымша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білім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беру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ұйымдарының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директорлары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мен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педагогтері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қатысты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Жалпы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қатысушылар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саны – 230 маман.</w:t>
      </w:r>
    </w:p>
    <w:p w14:paraId="12091426" w14:textId="77777777" w:rsidR="00401192" w:rsidRDefault="00F261A2" w:rsidP="00401192">
      <w:pPr>
        <w:spacing w:after="0"/>
        <w:ind w:left="-567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Аталған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шараға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Қазақстан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Республикасы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Оқу-ағарту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министрлігінің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Тәрбие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жұмысы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және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қосымша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білім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беру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департаментінің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директоры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Қалмақов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Ерлан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Болатұлы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арнайы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келіп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мамандармен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кездесті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305399A4" w14:textId="68543775" w:rsidR="00401192" w:rsidRDefault="00F261A2" w:rsidP="00401192">
      <w:pPr>
        <w:spacing w:after="0"/>
        <w:ind w:left="-567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Кездесу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барысында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қатысушылар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өздерінің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аймақтағы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педагогикалық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тәжірибелерімен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жүзеге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асырылып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жатқан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жобаларын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таныстырып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тәрбие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жұмысындағы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өзекті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мәселелер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мен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қиындықтарды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талқылады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2A3E9D1B" w14:textId="77777777" w:rsidR="00401192" w:rsidRDefault="00F261A2" w:rsidP="00401192">
      <w:pPr>
        <w:spacing w:after="0"/>
        <w:ind w:left="-567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Кездесудің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ерекшелігі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қатысушылардың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тек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өз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тәжірибелерімен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ғана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емес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сонымен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қатар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оқушылардың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тәрбие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үрдісіндегі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ықпалын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ескере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отырып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«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Біртұтас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тәрбие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»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бағдарламасын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жүзеге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асырудағы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тиімді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тәсілдер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туралы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пікірлерін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білдіруі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болды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2F311228" w14:textId="77777777" w:rsidR="00401192" w:rsidRDefault="00F261A2" w:rsidP="00401192">
      <w:pPr>
        <w:spacing w:after="0"/>
        <w:ind w:left="-567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Мұнымен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қатар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Ерлан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Болатұлы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өз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сөзінде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тәрбие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жүйесіндегі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өзгерістер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мен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жаңа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бағыттар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бойынша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мемлекеттік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қолдаудың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маңыздылығын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атап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өтіп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бағдарламаның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жүзеге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асырылуының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нәтижелеріне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оң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баға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берді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Ол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сондай-ақ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инновациялық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білім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беру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әдістерін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енгізуде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педагогтерге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үлкен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жауапкершілік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артылатынын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және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осы салада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әрбір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маманның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белсенді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қатысуы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қажеттігін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ерекше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атап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өтті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08EC603A" w14:textId="77777777" w:rsidR="00401192" w:rsidRDefault="00F261A2" w:rsidP="00401192">
      <w:pPr>
        <w:spacing w:after="0"/>
        <w:ind w:left="-567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Қорытындысында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Біртұтас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тәрбие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»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бағдарламасының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тиімділігін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арттыруға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бағытталған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нақты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ұсыныстар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әзірленіп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тәрбие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жұмысының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сапасын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арттыру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мен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жаңғыртуға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арналған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жаңа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жобаларды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енгізу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сияқты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маңызды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мәселелер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көтерілді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03364698" w14:textId="7CFCCA5E" w:rsidR="00F261A2" w:rsidRPr="00401192" w:rsidRDefault="00F261A2" w:rsidP="00401192">
      <w:pPr>
        <w:spacing w:after="0"/>
        <w:ind w:left="-567" w:firstLine="72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Жалпы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алғанда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бұл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шара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білім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беру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саласындағы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тәрбие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жүйесін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жаңғыртуға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бағытталған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маңызды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қадам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болып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табылды</w:t>
      </w:r>
      <w:proofErr w:type="spellEnd"/>
      <w:r w:rsidRPr="00401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73A33DB2" w14:textId="77777777" w:rsidR="00ED7556" w:rsidRDefault="00401192" w:rsidP="00401192">
      <w:pPr>
        <w:spacing w:after="0"/>
        <w:ind w:left="-567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01192">
        <w:rPr>
          <w:rFonts w:ascii="Times New Roman" w:hAnsi="Times New Roman" w:cs="Times New Roman"/>
          <w:sz w:val="28"/>
          <w:szCs w:val="28"/>
        </w:rPr>
        <w:t>Сілтемесі:</w:t>
      </w:r>
      <w:hyperlink r:id="rId4" w:history="1">
        <w:r w:rsidR="00ED7556" w:rsidRPr="0088268B">
          <w:rPr>
            <w:rStyle w:val="a3"/>
            <w:rFonts w:ascii="Times New Roman" w:hAnsi="Times New Roman" w:cs="Times New Roman"/>
            <w:sz w:val="28"/>
            <w:szCs w:val="28"/>
          </w:rPr>
          <w:t>https://www.instagram.com/reel/DI3XhxJsuAt/?utm_source=ig_web_copy_link&amp;igsh=d2Q1cnMzbnVobzJ0</w:t>
        </w:r>
      </w:hyperlink>
    </w:p>
    <w:p w14:paraId="02EF0373" w14:textId="2ACE6541" w:rsidR="00ED7556" w:rsidRDefault="00F261A2" w:rsidP="00ED7556">
      <w:pPr>
        <w:pStyle w:val="a5"/>
      </w:pPr>
      <w:r w:rsidRPr="00401192">
        <w:rPr>
          <w:sz w:val="28"/>
          <w:szCs w:val="28"/>
        </w:rPr>
        <w:t xml:space="preserve"> </w:t>
      </w:r>
      <w:r w:rsidR="00ED7556">
        <w:rPr>
          <w:noProof/>
        </w:rPr>
        <w:drawing>
          <wp:inline distT="0" distB="0" distL="0" distR="0" wp14:anchorId="76E37ED3" wp14:editId="1DA09B71">
            <wp:extent cx="1609725" cy="1303368"/>
            <wp:effectExtent l="0" t="0" r="0" b="0"/>
            <wp:docPr id="1" name="Рисунок 1" descr="C:\Users\ПК\Desktop\2024-2025 оку жылы\2024-2025 өткізілген шаралар\25 сәуір\WhatsApp Image 2025-06-10 at 14.33.4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К\Desktop\2024-2025 оку жылы\2024-2025 өткізілген шаралар\25 сәуір\WhatsApp Image 2025-06-10 at 14.33.46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120" b="7776"/>
                    <a:stretch/>
                  </pic:blipFill>
                  <pic:spPr bwMode="auto">
                    <a:xfrm>
                      <a:off x="0" y="0"/>
                      <a:ext cx="1617147" cy="13093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ED7556" w:rsidRPr="00ED7556">
        <w:rPr>
          <w:sz w:val="28"/>
          <w:szCs w:val="28"/>
        </w:rPr>
        <w:t xml:space="preserve"> </w:t>
      </w:r>
      <w:r w:rsidR="00ED7556">
        <w:rPr>
          <w:noProof/>
        </w:rPr>
        <w:drawing>
          <wp:inline distT="0" distB="0" distL="0" distR="0" wp14:anchorId="2353640A" wp14:editId="0B4BD49D">
            <wp:extent cx="2543175" cy="1311910"/>
            <wp:effectExtent l="0" t="0" r="9525" b="2540"/>
            <wp:docPr id="2" name="Рисунок 2" descr="C:\Users\ПК\Desktop\2024-2025 оку жылы\2024-2025 өткізілген шаралар\25 сәуір\WhatsApp Image 2025-06-10 at 14.33.46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ПК\Desktop\2024-2025 оку жылы\2024-2025 өткізілген шаралар\25 сәуір\WhatsApp Image 2025-06-10 at 14.33.46 (2)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7811"/>
                    <a:stretch/>
                  </pic:blipFill>
                  <pic:spPr bwMode="auto">
                    <a:xfrm>
                      <a:off x="0" y="0"/>
                      <a:ext cx="2555717" cy="1318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ED7556" w:rsidRPr="00ED7556">
        <w:rPr>
          <w:sz w:val="28"/>
          <w:szCs w:val="28"/>
        </w:rPr>
        <w:t xml:space="preserve"> </w:t>
      </w:r>
      <w:r w:rsidR="00ED7556">
        <w:rPr>
          <w:noProof/>
        </w:rPr>
        <w:drawing>
          <wp:inline distT="0" distB="0" distL="0" distR="0" wp14:anchorId="14CFCCC3" wp14:editId="51B93EF2">
            <wp:extent cx="1581150" cy="1315720"/>
            <wp:effectExtent l="0" t="0" r="0" b="0"/>
            <wp:docPr id="3" name="Рисунок 3" descr="C:\Users\ПК\Desktop\2024-2025 оку жылы\2024-2025 өткізілген шаралар\25 сәуір\WhatsApp Image 2025-06-10 at 14.33.48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ПК\Desktop\2024-2025 оку жылы\2024-2025 өткізілген шаралар\25 сәуір\WhatsApp Image 2025-06-10 at 14.33.48 (1)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907" b="8663"/>
                    <a:stretch/>
                  </pic:blipFill>
                  <pic:spPr bwMode="auto">
                    <a:xfrm>
                      <a:off x="0" y="0"/>
                      <a:ext cx="1585057" cy="13189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1318742" w14:textId="4C030AC9" w:rsidR="00ED7556" w:rsidRPr="00ED7556" w:rsidRDefault="00ED7556" w:rsidP="00ED7556">
      <w:pPr>
        <w:pStyle w:val="a5"/>
        <w:jc w:val="center"/>
        <w:rPr>
          <w:b/>
          <w:sz w:val="28"/>
        </w:rPr>
      </w:pPr>
      <w:r w:rsidRPr="00ED7556">
        <w:rPr>
          <w:b/>
          <w:sz w:val="28"/>
        </w:rPr>
        <w:lastRenderedPageBreak/>
        <w:t>Білім берудің оқу-әдістемелік орталығы</w:t>
      </w:r>
    </w:p>
    <w:p w14:paraId="055B9F0C" w14:textId="38B97251" w:rsidR="00AA55B2" w:rsidRDefault="00AA55B2" w:rsidP="00AA55B2">
      <w:pPr>
        <w:pStyle w:val="a5"/>
        <w:jc w:val="center"/>
      </w:pPr>
      <w:r>
        <w:rPr>
          <w:noProof/>
        </w:rPr>
        <w:drawing>
          <wp:inline distT="0" distB="0" distL="0" distR="0" wp14:anchorId="5E693679" wp14:editId="4695FCE6">
            <wp:extent cx="777922" cy="777922"/>
            <wp:effectExtent l="0" t="0" r="3175" b="3175"/>
            <wp:docPr id="5" name="Рисунок 5" descr="C:\Users\ПК\лого\логоти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ПК\лого\логотип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5887" cy="7858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53FC27" w14:textId="73FD1565" w:rsidR="00ED7556" w:rsidRDefault="00ED7556" w:rsidP="00ED7556">
      <w:pPr>
        <w:pStyle w:val="a5"/>
      </w:pPr>
    </w:p>
    <w:p w14:paraId="2AA533BE" w14:textId="40BD4B65" w:rsidR="00ED7556" w:rsidRDefault="00ED7556" w:rsidP="00ED7556">
      <w:pPr>
        <w:pStyle w:val="a5"/>
      </w:pPr>
    </w:p>
    <w:p w14:paraId="390235FD" w14:textId="77777777" w:rsidR="00D44AF2" w:rsidRDefault="00D44AF2" w:rsidP="00ED7556">
      <w:pPr>
        <w:pStyle w:val="a5"/>
      </w:pPr>
    </w:p>
    <w:p w14:paraId="7578956E" w14:textId="6858C50C" w:rsidR="00ED7556" w:rsidRPr="00ED7556" w:rsidRDefault="00ED7556" w:rsidP="00ED7556">
      <w:pPr>
        <w:spacing w:after="240"/>
        <w:ind w:right="-1"/>
        <w:jc w:val="center"/>
        <w:rPr>
          <w:rFonts w:ascii="Times New Roman" w:hAnsi="Times New Roman" w:cs="Times New Roman"/>
          <w:b/>
          <w:color w:val="000000"/>
          <w:sz w:val="56"/>
          <w:szCs w:val="40"/>
          <w:shd w:val="clear" w:color="auto" w:fill="FFFFFF"/>
        </w:rPr>
      </w:pPr>
      <w:proofErr w:type="spellStart"/>
      <w:r w:rsidRPr="00ED7556">
        <w:rPr>
          <w:rFonts w:ascii="Times New Roman" w:hAnsi="Times New Roman" w:cs="Times New Roman"/>
          <w:b/>
          <w:color w:val="000000"/>
          <w:sz w:val="56"/>
          <w:szCs w:val="40"/>
          <w:shd w:val="clear" w:color="auto" w:fill="FFFFFF"/>
        </w:rPr>
        <w:t>Қалмақов</w:t>
      </w:r>
      <w:proofErr w:type="spellEnd"/>
      <w:r w:rsidRPr="00ED7556">
        <w:rPr>
          <w:rFonts w:ascii="Times New Roman" w:hAnsi="Times New Roman" w:cs="Times New Roman"/>
          <w:b/>
          <w:color w:val="000000"/>
          <w:sz w:val="56"/>
          <w:szCs w:val="40"/>
          <w:shd w:val="clear" w:color="auto" w:fill="FFFFFF"/>
        </w:rPr>
        <w:t xml:space="preserve"> Ерлан </w:t>
      </w:r>
      <w:proofErr w:type="spellStart"/>
      <w:r w:rsidRPr="00ED7556">
        <w:rPr>
          <w:rFonts w:ascii="Times New Roman" w:hAnsi="Times New Roman" w:cs="Times New Roman"/>
          <w:b/>
          <w:color w:val="000000"/>
          <w:sz w:val="56"/>
          <w:szCs w:val="40"/>
          <w:shd w:val="clear" w:color="auto" w:fill="FFFFFF"/>
        </w:rPr>
        <w:t>Болатұлымен</w:t>
      </w:r>
      <w:proofErr w:type="spellEnd"/>
      <w:r w:rsidRPr="00ED7556">
        <w:rPr>
          <w:rFonts w:ascii="Times New Roman" w:hAnsi="Times New Roman" w:cs="Times New Roman"/>
          <w:b/>
          <w:color w:val="000000"/>
          <w:sz w:val="56"/>
          <w:szCs w:val="40"/>
          <w:shd w:val="clear" w:color="auto" w:fill="FFFFFF"/>
        </w:rPr>
        <w:t xml:space="preserve">              </w:t>
      </w:r>
      <w:proofErr w:type="spellStart"/>
      <w:r w:rsidRPr="00ED7556">
        <w:rPr>
          <w:rFonts w:ascii="Times New Roman" w:hAnsi="Times New Roman" w:cs="Times New Roman"/>
          <w:b/>
          <w:color w:val="000000"/>
          <w:sz w:val="56"/>
          <w:szCs w:val="40"/>
          <w:shd w:val="clear" w:color="auto" w:fill="FFFFFF"/>
        </w:rPr>
        <w:t>білім</w:t>
      </w:r>
      <w:proofErr w:type="spellEnd"/>
      <w:r w:rsidRPr="00ED7556">
        <w:rPr>
          <w:rFonts w:ascii="Times New Roman" w:hAnsi="Times New Roman" w:cs="Times New Roman"/>
          <w:b/>
          <w:color w:val="000000"/>
          <w:sz w:val="56"/>
          <w:szCs w:val="40"/>
          <w:shd w:val="clear" w:color="auto" w:fill="FFFFFF"/>
        </w:rPr>
        <w:t xml:space="preserve"> беру </w:t>
      </w:r>
      <w:proofErr w:type="spellStart"/>
      <w:r w:rsidRPr="00ED7556">
        <w:rPr>
          <w:rFonts w:ascii="Times New Roman" w:hAnsi="Times New Roman" w:cs="Times New Roman"/>
          <w:b/>
          <w:color w:val="000000"/>
          <w:sz w:val="56"/>
          <w:szCs w:val="40"/>
          <w:shd w:val="clear" w:color="auto" w:fill="FFFFFF"/>
        </w:rPr>
        <w:t>ұйымдарындағы</w:t>
      </w:r>
      <w:proofErr w:type="spellEnd"/>
      <w:r w:rsidRPr="00ED7556">
        <w:rPr>
          <w:rFonts w:ascii="Times New Roman" w:hAnsi="Times New Roman" w:cs="Times New Roman"/>
          <w:b/>
          <w:color w:val="000000"/>
          <w:sz w:val="56"/>
          <w:szCs w:val="40"/>
          <w:shd w:val="clear" w:color="auto" w:fill="FFFFFF"/>
        </w:rPr>
        <w:t xml:space="preserve"> </w:t>
      </w:r>
      <w:proofErr w:type="spellStart"/>
      <w:r w:rsidRPr="00ED7556">
        <w:rPr>
          <w:rFonts w:ascii="Times New Roman" w:hAnsi="Times New Roman" w:cs="Times New Roman"/>
          <w:b/>
          <w:color w:val="000000"/>
          <w:sz w:val="56"/>
          <w:szCs w:val="40"/>
          <w:shd w:val="clear" w:color="auto" w:fill="FFFFFF"/>
        </w:rPr>
        <w:t>тәрбие</w:t>
      </w:r>
      <w:proofErr w:type="spellEnd"/>
      <w:r w:rsidRPr="00ED7556">
        <w:rPr>
          <w:rFonts w:ascii="Times New Roman" w:hAnsi="Times New Roman" w:cs="Times New Roman"/>
          <w:b/>
          <w:color w:val="000000"/>
          <w:sz w:val="56"/>
          <w:szCs w:val="40"/>
          <w:shd w:val="clear" w:color="auto" w:fill="FFFFFF"/>
        </w:rPr>
        <w:t xml:space="preserve"> </w:t>
      </w:r>
      <w:proofErr w:type="spellStart"/>
      <w:r w:rsidRPr="00ED7556">
        <w:rPr>
          <w:rFonts w:ascii="Times New Roman" w:hAnsi="Times New Roman" w:cs="Times New Roman"/>
          <w:b/>
          <w:color w:val="000000"/>
          <w:sz w:val="56"/>
          <w:szCs w:val="40"/>
          <w:shd w:val="clear" w:color="auto" w:fill="FFFFFF"/>
        </w:rPr>
        <w:t>жүйесін</w:t>
      </w:r>
      <w:proofErr w:type="spellEnd"/>
      <w:r w:rsidRPr="00ED7556">
        <w:rPr>
          <w:rFonts w:ascii="Times New Roman" w:hAnsi="Times New Roman" w:cs="Times New Roman"/>
          <w:b/>
          <w:color w:val="000000"/>
          <w:sz w:val="56"/>
          <w:szCs w:val="40"/>
          <w:shd w:val="clear" w:color="auto" w:fill="FFFFFF"/>
        </w:rPr>
        <w:t xml:space="preserve"> </w:t>
      </w:r>
      <w:proofErr w:type="spellStart"/>
      <w:r w:rsidRPr="00ED7556">
        <w:rPr>
          <w:rFonts w:ascii="Times New Roman" w:hAnsi="Times New Roman" w:cs="Times New Roman"/>
          <w:b/>
          <w:color w:val="000000"/>
          <w:sz w:val="56"/>
          <w:szCs w:val="40"/>
          <w:shd w:val="clear" w:color="auto" w:fill="FFFFFF"/>
        </w:rPr>
        <w:t>жетілдіруге</w:t>
      </w:r>
      <w:proofErr w:type="spellEnd"/>
      <w:r w:rsidRPr="00ED7556">
        <w:rPr>
          <w:rFonts w:ascii="Times New Roman" w:hAnsi="Times New Roman" w:cs="Times New Roman"/>
          <w:b/>
          <w:color w:val="000000"/>
          <w:sz w:val="56"/>
          <w:szCs w:val="40"/>
          <w:shd w:val="clear" w:color="auto" w:fill="FFFFFF"/>
        </w:rPr>
        <w:t xml:space="preserve"> </w:t>
      </w:r>
      <w:proofErr w:type="spellStart"/>
      <w:r w:rsidRPr="00ED7556">
        <w:rPr>
          <w:rFonts w:ascii="Times New Roman" w:hAnsi="Times New Roman" w:cs="Times New Roman"/>
          <w:b/>
          <w:color w:val="000000"/>
          <w:sz w:val="56"/>
          <w:szCs w:val="40"/>
          <w:shd w:val="clear" w:color="auto" w:fill="FFFFFF"/>
        </w:rPr>
        <w:t>бағытталған</w:t>
      </w:r>
      <w:proofErr w:type="spellEnd"/>
      <w:r w:rsidRPr="00ED7556">
        <w:rPr>
          <w:rFonts w:ascii="Times New Roman" w:hAnsi="Times New Roman" w:cs="Times New Roman"/>
          <w:b/>
          <w:color w:val="000000"/>
          <w:sz w:val="56"/>
          <w:szCs w:val="40"/>
          <w:shd w:val="clear" w:color="auto" w:fill="FFFFFF"/>
        </w:rPr>
        <w:t xml:space="preserve"> </w:t>
      </w:r>
      <w:proofErr w:type="spellStart"/>
      <w:r w:rsidRPr="00ED7556">
        <w:rPr>
          <w:rFonts w:ascii="Times New Roman" w:hAnsi="Times New Roman" w:cs="Times New Roman"/>
          <w:b/>
          <w:color w:val="000000"/>
          <w:sz w:val="56"/>
          <w:szCs w:val="40"/>
          <w:shd w:val="clear" w:color="auto" w:fill="FFFFFF"/>
        </w:rPr>
        <w:t>ұсыныстар</w:t>
      </w:r>
      <w:proofErr w:type="spellEnd"/>
      <w:r w:rsidRPr="00ED7556">
        <w:rPr>
          <w:rFonts w:ascii="Times New Roman" w:hAnsi="Times New Roman" w:cs="Times New Roman"/>
          <w:b/>
          <w:color w:val="000000"/>
          <w:sz w:val="56"/>
          <w:szCs w:val="40"/>
          <w:shd w:val="clear" w:color="auto" w:fill="FFFFFF"/>
        </w:rPr>
        <w:t xml:space="preserve"> </w:t>
      </w:r>
      <w:proofErr w:type="spellStart"/>
      <w:r w:rsidRPr="00ED7556">
        <w:rPr>
          <w:rFonts w:ascii="Times New Roman" w:hAnsi="Times New Roman" w:cs="Times New Roman"/>
          <w:b/>
          <w:color w:val="000000"/>
          <w:sz w:val="56"/>
          <w:szCs w:val="40"/>
          <w:shd w:val="clear" w:color="auto" w:fill="FFFFFF"/>
        </w:rPr>
        <w:t>әзірлеу</w:t>
      </w:r>
      <w:proofErr w:type="spellEnd"/>
      <w:r w:rsidRPr="00ED7556">
        <w:rPr>
          <w:rFonts w:ascii="Times New Roman" w:hAnsi="Times New Roman" w:cs="Times New Roman"/>
          <w:b/>
          <w:color w:val="000000"/>
          <w:sz w:val="56"/>
          <w:szCs w:val="40"/>
          <w:shd w:val="clear" w:color="auto" w:fill="FFFFFF"/>
        </w:rPr>
        <w:t xml:space="preserve"> </w:t>
      </w:r>
      <w:proofErr w:type="spellStart"/>
      <w:r w:rsidRPr="00ED7556">
        <w:rPr>
          <w:rFonts w:ascii="Times New Roman" w:hAnsi="Times New Roman" w:cs="Times New Roman"/>
          <w:b/>
          <w:color w:val="000000"/>
          <w:sz w:val="56"/>
          <w:szCs w:val="40"/>
          <w:shd w:val="clear" w:color="auto" w:fill="FFFFFF"/>
        </w:rPr>
        <w:t>мақсатында</w:t>
      </w:r>
      <w:proofErr w:type="spellEnd"/>
      <w:r w:rsidRPr="00ED7556">
        <w:rPr>
          <w:rFonts w:ascii="Times New Roman" w:hAnsi="Times New Roman" w:cs="Times New Roman"/>
          <w:b/>
          <w:color w:val="000000"/>
          <w:sz w:val="56"/>
          <w:szCs w:val="40"/>
          <w:shd w:val="clear" w:color="auto" w:fill="FFFFFF"/>
        </w:rPr>
        <w:t xml:space="preserve"> </w:t>
      </w:r>
      <w:proofErr w:type="spellStart"/>
      <w:r w:rsidRPr="00ED7556">
        <w:rPr>
          <w:rFonts w:ascii="Times New Roman" w:hAnsi="Times New Roman" w:cs="Times New Roman"/>
          <w:b/>
          <w:color w:val="000000"/>
          <w:sz w:val="56"/>
          <w:szCs w:val="40"/>
          <w:shd w:val="clear" w:color="auto" w:fill="FFFFFF"/>
        </w:rPr>
        <w:t>ауқымды</w:t>
      </w:r>
      <w:proofErr w:type="spellEnd"/>
      <w:r w:rsidRPr="00ED7556">
        <w:rPr>
          <w:rFonts w:ascii="Times New Roman" w:hAnsi="Times New Roman" w:cs="Times New Roman"/>
          <w:b/>
          <w:color w:val="000000"/>
          <w:sz w:val="56"/>
          <w:szCs w:val="40"/>
          <w:shd w:val="clear" w:color="auto" w:fill="FFFFFF"/>
        </w:rPr>
        <w:t xml:space="preserve"> </w:t>
      </w:r>
      <w:proofErr w:type="spellStart"/>
      <w:r w:rsidRPr="00ED7556">
        <w:rPr>
          <w:rFonts w:ascii="Times New Roman" w:hAnsi="Times New Roman" w:cs="Times New Roman"/>
          <w:b/>
          <w:color w:val="000000"/>
          <w:sz w:val="56"/>
          <w:szCs w:val="40"/>
          <w:shd w:val="clear" w:color="auto" w:fill="FFFFFF"/>
        </w:rPr>
        <w:t>кездесу</w:t>
      </w:r>
      <w:proofErr w:type="spellEnd"/>
    </w:p>
    <w:p w14:paraId="4B95FE04" w14:textId="24CFEB4C" w:rsidR="0019595F" w:rsidRPr="00ED7556" w:rsidRDefault="0019595F" w:rsidP="00ED7556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14:paraId="779CC95C" w14:textId="0313E3FE" w:rsidR="00ED7556" w:rsidRDefault="00D44AF2" w:rsidP="00D44AF2">
      <w:pPr>
        <w:spacing w:after="0"/>
        <w:ind w:left="-567" w:firstLine="7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590B5A93" wp14:editId="1CB0267A">
            <wp:extent cx="5450205" cy="3105150"/>
            <wp:effectExtent l="0" t="0" r="0" b="0"/>
            <wp:docPr id="4" name="Рисунок 4" descr="C:\Users\ПК\Desktop\2024-2025 оку жылы\2024-2025 өткізілген шаралар\25 сәуір\WhatsApp Image 2025-06-10 at 14.33.46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ПК\Desktop\2024-2025 оку жылы\2024-2025 өткізілген шаралар\25 сәуір\WhatsApp Image 2025-06-10 at 14.33.46 (2)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7811"/>
                    <a:stretch/>
                  </pic:blipFill>
                  <pic:spPr bwMode="auto">
                    <a:xfrm>
                      <a:off x="0" y="0"/>
                      <a:ext cx="5600129" cy="31905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D1E31FC" w14:textId="7A70588D" w:rsidR="00AA55B2" w:rsidRDefault="00AA55B2" w:rsidP="00D44AF2">
      <w:pPr>
        <w:spacing w:after="0"/>
        <w:ind w:left="-567" w:firstLine="720"/>
        <w:jc w:val="center"/>
        <w:rPr>
          <w:rFonts w:ascii="Times New Roman" w:hAnsi="Times New Roman" w:cs="Times New Roman"/>
          <w:sz w:val="28"/>
          <w:szCs w:val="28"/>
        </w:rPr>
      </w:pPr>
    </w:p>
    <w:p w14:paraId="43021F6B" w14:textId="437C3200" w:rsidR="00AA55B2" w:rsidRDefault="00AA55B2" w:rsidP="00D44AF2">
      <w:pPr>
        <w:spacing w:after="0"/>
        <w:ind w:left="-567" w:firstLine="720"/>
        <w:jc w:val="center"/>
        <w:rPr>
          <w:rFonts w:ascii="Times New Roman" w:hAnsi="Times New Roman" w:cs="Times New Roman"/>
          <w:sz w:val="28"/>
          <w:szCs w:val="28"/>
        </w:rPr>
      </w:pPr>
    </w:p>
    <w:p w14:paraId="0E96F395" w14:textId="500B5CD7" w:rsidR="00AA55B2" w:rsidRDefault="00AA55B2" w:rsidP="00D44AF2">
      <w:pPr>
        <w:spacing w:after="0"/>
        <w:ind w:left="-567" w:firstLine="720"/>
        <w:jc w:val="center"/>
        <w:rPr>
          <w:rFonts w:ascii="Times New Roman" w:hAnsi="Times New Roman" w:cs="Times New Roman"/>
          <w:sz w:val="28"/>
          <w:szCs w:val="28"/>
        </w:rPr>
      </w:pPr>
    </w:p>
    <w:p w14:paraId="5EF58968" w14:textId="0CA54ACD" w:rsidR="00AA55B2" w:rsidRDefault="00AA55B2" w:rsidP="00D44AF2">
      <w:pPr>
        <w:spacing w:after="0"/>
        <w:ind w:left="-567" w:firstLine="720"/>
        <w:jc w:val="center"/>
        <w:rPr>
          <w:rFonts w:ascii="Times New Roman" w:hAnsi="Times New Roman" w:cs="Times New Roman"/>
          <w:sz w:val="28"/>
          <w:szCs w:val="28"/>
        </w:rPr>
      </w:pPr>
    </w:p>
    <w:p w14:paraId="4A8A5259" w14:textId="3785F17B" w:rsidR="00221E2D" w:rsidRDefault="00AA55B2" w:rsidP="00221E2D">
      <w:pPr>
        <w:spacing w:after="0"/>
        <w:ind w:left="-567" w:firstLine="72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 w:rsidRPr="00AA55B2">
        <w:rPr>
          <w:rFonts w:ascii="Times New Roman" w:hAnsi="Times New Roman" w:cs="Times New Roman"/>
          <w:b/>
          <w:sz w:val="28"/>
          <w:szCs w:val="28"/>
          <w:lang w:val="ru-RU"/>
        </w:rPr>
        <w:t>Ақтау</w:t>
      </w:r>
      <w:proofErr w:type="spellEnd"/>
      <w:r w:rsidRPr="00AA55B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AA55B2">
        <w:rPr>
          <w:rFonts w:ascii="Times New Roman" w:hAnsi="Times New Roman" w:cs="Times New Roman"/>
          <w:b/>
          <w:sz w:val="28"/>
          <w:szCs w:val="28"/>
          <w:lang w:val="ru-RU"/>
        </w:rPr>
        <w:t>қаласы</w:t>
      </w:r>
      <w:proofErr w:type="spellEnd"/>
      <w:r w:rsidRPr="00AA55B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2025 </w:t>
      </w:r>
      <w:proofErr w:type="spellStart"/>
      <w:r w:rsidRPr="00AA55B2">
        <w:rPr>
          <w:rFonts w:ascii="Times New Roman" w:hAnsi="Times New Roman" w:cs="Times New Roman"/>
          <w:b/>
          <w:sz w:val="28"/>
          <w:szCs w:val="28"/>
          <w:lang w:val="ru-RU"/>
        </w:rPr>
        <w:t>жыл</w:t>
      </w:r>
      <w:proofErr w:type="spellEnd"/>
    </w:p>
    <w:p w14:paraId="5AED26F0" w14:textId="77777777" w:rsidR="00221E2D" w:rsidRPr="001922E9" w:rsidRDefault="00221E2D" w:rsidP="00221E2D">
      <w:pPr>
        <w:spacing w:after="0" w:line="240" w:lineRule="auto"/>
        <w:jc w:val="center"/>
        <w:rPr>
          <w:rFonts w:ascii="Arial" w:hAnsi="Arial" w:cs="Arial"/>
          <w:b/>
          <w:bCs/>
          <w:iCs/>
          <w:color w:val="333333"/>
          <w:kern w:val="36"/>
          <w:sz w:val="28"/>
          <w:szCs w:val="28"/>
          <w:lang w:val="kk-KZ"/>
        </w:rPr>
      </w:pPr>
      <w:r w:rsidRPr="001922E9">
        <w:rPr>
          <w:rFonts w:ascii="Arial" w:hAnsi="Arial" w:cs="Arial"/>
          <w:b/>
          <w:sz w:val="28"/>
          <w:szCs w:val="28"/>
          <w:lang w:val="kk-KZ"/>
        </w:rPr>
        <w:lastRenderedPageBreak/>
        <w:t>Маңғыстау облысында «Біртұтас тәрбие</w:t>
      </w:r>
      <w:r w:rsidRPr="001922E9">
        <w:rPr>
          <w:rFonts w:ascii="Arial" w:hAnsi="Arial" w:cs="Arial"/>
          <w:b/>
          <w:bCs/>
          <w:iCs/>
          <w:color w:val="333333"/>
          <w:kern w:val="36"/>
          <w:sz w:val="28"/>
          <w:szCs w:val="28"/>
          <w:lang w:val="kk-KZ"/>
        </w:rPr>
        <w:t>» бағдарламасының жүзеге асырылуы туралы дөңгелек үстел</w:t>
      </w:r>
      <w:r>
        <w:rPr>
          <w:rFonts w:ascii="Arial" w:hAnsi="Arial" w:cs="Arial"/>
          <w:b/>
          <w:bCs/>
          <w:iCs/>
          <w:color w:val="333333"/>
          <w:kern w:val="36"/>
          <w:sz w:val="28"/>
          <w:szCs w:val="28"/>
          <w:lang w:val="kk-KZ"/>
        </w:rPr>
        <w:t>дің</w:t>
      </w:r>
    </w:p>
    <w:p w14:paraId="56FBA9D1" w14:textId="77777777" w:rsidR="00221E2D" w:rsidRPr="001922E9" w:rsidRDefault="00221E2D" w:rsidP="00221E2D">
      <w:pPr>
        <w:spacing w:after="0" w:line="240" w:lineRule="auto"/>
        <w:ind w:firstLine="720"/>
        <w:jc w:val="center"/>
        <w:rPr>
          <w:rFonts w:ascii="Arial" w:hAnsi="Arial" w:cs="Arial"/>
          <w:b/>
          <w:bCs/>
          <w:iCs/>
          <w:color w:val="333333"/>
          <w:kern w:val="36"/>
          <w:sz w:val="28"/>
          <w:szCs w:val="28"/>
          <w:lang w:val="kk-KZ"/>
        </w:rPr>
      </w:pPr>
      <w:r w:rsidRPr="001922E9">
        <w:rPr>
          <w:rFonts w:ascii="Arial" w:hAnsi="Arial" w:cs="Arial"/>
          <w:b/>
          <w:bCs/>
          <w:iCs/>
          <w:color w:val="333333"/>
          <w:kern w:val="36"/>
          <w:sz w:val="28"/>
          <w:szCs w:val="28"/>
          <w:lang w:val="kk-KZ"/>
        </w:rPr>
        <w:t>БАҒДАРЛАМАСЫ</w:t>
      </w:r>
    </w:p>
    <w:p w14:paraId="0FAE8E98" w14:textId="77777777" w:rsidR="00221E2D" w:rsidRDefault="00221E2D" w:rsidP="00221E2D">
      <w:pPr>
        <w:spacing w:after="0" w:line="240" w:lineRule="auto"/>
        <w:ind w:firstLine="720"/>
        <w:jc w:val="both"/>
        <w:rPr>
          <w:rFonts w:ascii="Arial" w:hAnsi="Arial" w:cs="Arial"/>
          <w:b/>
          <w:bCs/>
          <w:iCs/>
          <w:color w:val="333333"/>
          <w:kern w:val="36"/>
          <w:sz w:val="28"/>
          <w:szCs w:val="28"/>
          <w:lang w:val="kk-KZ"/>
        </w:rPr>
      </w:pPr>
    </w:p>
    <w:p w14:paraId="36A124A0" w14:textId="77777777" w:rsidR="00221E2D" w:rsidRPr="001922E9" w:rsidRDefault="00221E2D" w:rsidP="00221E2D">
      <w:pPr>
        <w:spacing w:after="0" w:line="240" w:lineRule="auto"/>
        <w:ind w:firstLine="720"/>
        <w:jc w:val="both"/>
        <w:rPr>
          <w:rFonts w:ascii="Arial" w:hAnsi="Arial" w:cs="Arial"/>
          <w:b/>
          <w:bCs/>
          <w:iCs/>
          <w:color w:val="333333"/>
          <w:kern w:val="36"/>
          <w:sz w:val="28"/>
          <w:szCs w:val="28"/>
          <w:lang w:val="kk-KZ"/>
        </w:rPr>
      </w:pPr>
    </w:p>
    <w:p w14:paraId="5F06EBEF" w14:textId="77777777" w:rsidR="00221E2D" w:rsidRPr="001922E9" w:rsidRDefault="00221E2D" w:rsidP="00221E2D">
      <w:pPr>
        <w:spacing w:after="0" w:line="240" w:lineRule="auto"/>
        <w:ind w:left="-567" w:firstLine="708"/>
        <w:jc w:val="both"/>
        <w:rPr>
          <w:rFonts w:ascii="Arial" w:eastAsia="Calibri" w:hAnsi="Arial" w:cs="Arial"/>
          <w:color w:val="2C2D2E"/>
          <w:sz w:val="28"/>
          <w:szCs w:val="28"/>
          <w:shd w:val="clear" w:color="auto" w:fill="FFFFFF"/>
          <w:lang w:val="kk-KZ"/>
        </w:rPr>
      </w:pPr>
      <w:r w:rsidRPr="001922E9">
        <w:rPr>
          <w:rFonts w:ascii="Arial" w:eastAsia="Calibri" w:hAnsi="Arial" w:cs="Arial"/>
          <w:b/>
          <w:bCs/>
          <w:color w:val="2C2D2E"/>
          <w:sz w:val="28"/>
          <w:szCs w:val="28"/>
          <w:shd w:val="clear" w:color="auto" w:fill="FFFFFF"/>
          <w:lang w:val="kk-KZ"/>
        </w:rPr>
        <w:t xml:space="preserve">Қамтылатын </w:t>
      </w:r>
      <w:r w:rsidRPr="001922E9">
        <w:rPr>
          <w:rFonts w:ascii="Arial" w:eastAsia="Calibri" w:hAnsi="Arial" w:cs="Arial"/>
          <w:b/>
          <w:color w:val="2C2D2E"/>
          <w:sz w:val="28"/>
          <w:szCs w:val="28"/>
          <w:shd w:val="clear" w:color="auto" w:fill="FFFFFF"/>
          <w:lang w:val="kk-KZ"/>
        </w:rPr>
        <w:t>а</w:t>
      </w:r>
      <w:r w:rsidRPr="001922E9">
        <w:rPr>
          <w:rFonts w:ascii="Arial" w:eastAsia="Calibri" w:hAnsi="Arial" w:cs="Arial"/>
          <w:b/>
          <w:bCs/>
          <w:color w:val="2C2D2E"/>
          <w:sz w:val="28"/>
          <w:szCs w:val="28"/>
          <w:shd w:val="clear" w:color="auto" w:fill="FFFFFF"/>
          <w:lang w:val="kk-KZ"/>
        </w:rPr>
        <w:t xml:space="preserve">удитория: </w:t>
      </w:r>
      <w:r w:rsidRPr="001922E9">
        <w:rPr>
          <w:rFonts w:ascii="Arial" w:eastAsia="Calibri" w:hAnsi="Arial" w:cs="Arial"/>
          <w:color w:val="2C2D2E"/>
          <w:sz w:val="28"/>
          <w:szCs w:val="28"/>
          <w:shd w:val="clear" w:color="auto" w:fill="FFFFFF"/>
          <w:lang w:val="kk-KZ"/>
        </w:rPr>
        <w:t>аудандық, қалалық оқу-әдістемелік орталық әдіскерлері, білім беру ұйымдарындағы</w:t>
      </w:r>
      <w:r w:rsidRPr="001922E9">
        <w:rPr>
          <w:rFonts w:ascii="Arial" w:eastAsia="Calibri" w:hAnsi="Arial" w:cs="Arial"/>
          <w:b/>
          <w:bCs/>
          <w:color w:val="2C2D2E"/>
          <w:sz w:val="28"/>
          <w:szCs w:val="28"/>
          <w:shd w:val="clear" w:color="auto" w:fill="FFFFFF"/>
          <w:lang w:val="kk-KZ"/>
        </w:rPr>
        <w:t xml:space="preserve"> </w:t>
      </w:r>
      <w:r w:rsidRPr="001922E9">
        <w:rPr>
          <w:rFonts w:ascii="Arial" w:eastAsia="Calibri" w:hAnsi="Arial" w:cs="Arial"/>
          <w:color w:val="2C2D2E"/>
          <w:sz w:val="28"/>
          <w:szCs w:val="28"/>
          <w:shd w:val="clear" w:color="auto" w:fill="FFFFFF"/>
          <w:lang w:val="kk-KZ"/>
        </w:rPr>
        <w:t>директордың тәрбие ісі жөніндегі орынбасаралары, сынып жетекшілер, қосымша білім беру ұйымдарының директорлары, педагогтері</w:t>
      </w:r>
    </w:p>
    <w:p w14:paraId="2796198D" w14:textId="77777777" w:rsidR="00221E2D" w:rsidRPr="001922E9" w:rsidRDefault="00221E2D" w:rsidP="00221E2D">
      <w:pPr>
        <w:spacing w:after="0" w:line="240" w:lineRule="auto"/>
        <w:ind w:left="-567" w:firstLine="708"/>
        <w:jc w:val="both"/>
        <w:rPr>
          <w:rFonts w:ascii="Arial" w:eastAsia="Calibri" w:hAnsi="Arial" w:cs="Arial"/>
          <w:bCs/>
          <w:sz w:val="28"/>
          <w:szCs w:val="28"/>
          <w:lang w:val="kk-KZ"/>
        </w:rPr>
      </w:pPr>
      <w:r w:rsidRPr="001922E9">
        <w:rPr>
          <w:rFonts w:ascii="Arial" w:eastAsia="Calibri" w:hAnsi="Arial" w:cs="Arial"/>
          <w:b/>
          <w:sz w:val="28"/>
          <w:szCs w:val="28"/>
          <w:lang w:val="kk-KZ"/>
        </w:rPr>
        <w:t xml:space="preserve">Мақсаты: </w:t>
      </w:r>
      <w:r w:rsidRPr="001922E9">
        <w:rPr>
          <w:rFonts w:ascii="Arial" w:eastAsia="Calibri" w:hAnsi="Arial" w:cs="Arial"/>
          <w:bCs/>
          <w:sz w:val="28"/>
          <w:szCs w:val="28"/>
          <w:lang w:val="kk-KZ"/>
        </w:rPr>
        <w:t>Өңірдегі білім беру ұйымдарында</w:t>
      </w:r>
      <w:r>
        <w:rPr>
          <w:rFonts w:ascii="Arial" w:eastAsia="Calibri" w:hAnsi="Arial" w:cs="Arial"/>
          <w:bCs/>
          <w:sz w:val="28"/>
          <w:szCs w:val="28"/>
          <w:lang w:val="kk-KZ"/>
        </w:rPr>
        <w:t xml:space="preserve"> </w:t>
      </w:r>
      <w:r w:rsidRPr="001922E9">
        <w:rPr>
          <w:rFonts w:ascii="Arial" w:eastAsia="Calibri" w:hAnsi="Arial" w:cs="Arial"/>
          <w:bCs/>
          <w:sz w:val="28"/>
          <w:szCs w:val="28"/>
          <w:lang w:val="kk-KZ"/>
        </w:rPr>
        <w:t>«Біртұтас тәрбие» бағдарламасының жүзеге асырылу барысын талқылау, тәжірибе алмасу, тиімді тәсілдер мен өзекті мәселелерді анықтау, сондай-ақ тәрбие жүйесін жетілдіруге бағытталған ұсыныстар әзірлеу.</w:t>
      </w:r>
    </w:p>
    <w:p w14:paraId="445EF503" w14:textId="77777777" w:rsidR="00221E2D" w:rsidRPr="001922E9" w:rsidRDefault="00221E2D" w:rsidP="00221E2D">
      <w:pPr>
        <w:spacing w:after="0" w:line="240" w:lineRule="auto"/>
        <w:ind w:left="-567" w:firstLine="708"/>
        <w:jc w:val="both"/>
        <w:rPr>
          <w:rFonts w:ascii="Arial" w:eastAsia="Times New Roman" w:hAnsi="Arial" w:cs="Arial"/>
          <w:bCs/>
          <w:color w:val="000000"/>
          <w:sz w:val="28"/>
          <w:szCs w:val="28"/>
          <w:lang w:val="kk-KZ"/>
        </w:rPr>
      </w:pPr>
      <w:r w:rsidRPr="001922E9">
        <w:rPr>
          <w:rFonts w:ascii="Arial" w:eastAsia="Times New Roman" w:hAnsi="Arial" w:cs="Arial"/>
          <w:b/>
          <w:color w:val="000000"/>
          <w:sz w:val="28"/>
          <w:szCs w:val="28"/>
          <w:lang w:val="kk-KZ"/>
        </w:rPr>
        <w:t xml:space="preserve">Өткізу мерзімі: </w:t>
      </w:r>
      <w:r w:rsidRPr="001922E9">
        <w:rPr>
          <w:rFonts w:ascii="Arial" w:eastAsia="Times New Roman" w:hAnsi="Arial" w:cs="Arial"/>
          <w:bCs/>
          <w:sz w:val="28"/>
          <w:szCs w:val="28"/>
          <w:lang w:val="kk-KZ"/>
        </w:rPr>
        <w:t>25.04.</w:t>
      </w:r>
      <w:r w:rsidRPr="001922E9">
        <w:rPr>
          <w:rFonts w:ascii="Arial" w:eastAsia="Times New Roman" w:hAnsi="Arial" w:cs="Arial"/>
          <w:bCs/>
          <w:color w:val="000000"/>
          <w:sz w:val="28"/>
          <w:szCs w:val="28"/>
          <w:lang w:val="kk-KZ"/>
        </w:rPr>
        <w:t>2025 жыл. 09.00-12.00</w:t>
      </w:r>
      <w:r w:rsidRPr="001922E9">
        <w:rPr>
          <w:rFonts w:ascii="Arial" w:eastAsia="Times New Roman" w:hAnsi="Arial" w:cs="Arial"/>
          <w:bCs/>
          <w:color w:val="000000"/>
          <w:sz w:val="28"/>
          <w:szCs w:val="28"/>
          <w:lang w:val="kk-KZ"/>
        </w:rPr>
        <w:tab/>
      </w:r>
    </w:p>
    <w:p w14:paraId="09EA562D" w14:textId="77777777" w:rsidR="00221E2D" w:rsidRPr="001922E9" w:rsidRDefault="00221E2D" w:rsidP="00221E2D">
      <w:pPr>
        <w:spacing w:after="0" w:line="240" w:lineRule="auto"/>
        <w:ind w:left="-567" w:firstLine="708"/>
        <w:jc w:val="both"/>
        <w:rPr>
          <w:rFonts w:ascii="Arial" w:hAnsi="Arial" w:cs="Arial"/>
          <w:color w:val="000000"/>
          <w:sz w:val="28"/>
          <w:szCs w:val="28"/>
          <w:lang w:val="kk-KZ"/>
        </w:rPr>
      </w:pPr>
      <w:r w:rsidRPr="001922E9">
        <w:rPr>
          <w:rFonts w:ascii="Arial" w:eastAsia="Times New Roman" w:hAnsi="Arial" w:cs="Arial"/>
          <w:b/>
          <w:color w:val="000000"/>
          <w:sz w:val="28"/>
          <w:szCs w:val="28"/>
          <w:lang w:val="kk-KZ"/>
        </w:rPr>
        <w:t xml:space="preserve">Өтетін орны: </w:t>
      </w:r>
      <w:r w:rsidRPr="001922E9">
        <w:rPr>
          <w:rFonts w:ascii="Arial" w:hAnsi="Arial" w:cs="Arial"/>
          <w:color w:val="000000"/>
          <w:sz w:val="28"/>
          <w:szCs w:val="28"/>
          <w:lang w:val="kk-KZ"/>
        </w:rPr>
        <w:t>Ақтау қаласы, № ІТ мектеп-лицей</w:t>
      </w:r>
    </w:p>
    <w:p w14:paraId="7DF8A6E7" w14:textId="77777777" w:rsidR="00221E2D" w:rsidRPr="001922E9" w:rsidRDefault="00221E2D" w:rsidP="00221E2D">
      <w:pPr>
        <w:spacing w:after="0" w:line="240" w:lineRule="auto"/>
        <w:ind w:firstLine="708"/>
        <w:jc w:val="both"/>
        <w:rPr>
          <w:rFonts w:ascii="Arial" w:eastAsia="Times New Roman" w:hAnsi="Arial" w:cs="Arial"/>
          <w:bCs/>
          <w:color w:val="000000"/>
          <w:sz w:val="28"/>
          <w:szCs w:val="28"/>
          <w:lang w:val="kk-KZ"/>
        </w:rPr>
      </w:pPr>
    </w:p>
    <w:tbl>
      <w:tblPr>
        <w:tblW w:w="9933" w:type="dxa"/>
        <w:tblInd w:w="-4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60"/>
        <w:gridCol w:w="8073"/>
      </w:tblGrid>
      <w:tr w:rsidR="00221E2D" w:rsidRPr="001922E9" w14:paraId="5BD81A76" w14:textId="77777777" w:rsidTr="002960C0">
        <w:trPr>
          <w:trHeight w:val="742"/>
        </w:trPr>
        <w:tc>
          <w:tcPr>
            <w:tcW w:w="9933" w:type="dxa"/>
            <w:gridSpan w:val="2"/>
            <w:hideMark/>
          </w:tcPr>
          <w:p w14:paraId="4727F2B7" w14:textId="77777777" w:rsidR="00221E2D" w:rsidRPr="001922E9" w:rsidRDefault="00221E2D" w:rsidP="002960C0">
            <w:pPr>
              <w:spacing w:after="0"/>
              <w:jc w:val="both"/>
              <w:rPr>
                <w:rFonts w:ascii="Arial" w:eastAsia="Times New Roman" w:hAnsi="Arial" w:cs="Arial"/>
                <w:bCs/>
                <w:sz w:val="28"/>
                <w:szCs w:val="28"/>
                <w:lang w:val="kk-KZ"/>
              </w:rPr>
            </w:pPr>
            <w:r w:rsidRPr="001922E9">
              <w:rPr>
                <w:rFonts w:ascii="Arial" w:eastAsia="Times New Roman" w:hAnsi="Arial" w:cs="Arial"/>
                <w:b/>
                <w:bCs/>
                <w:sz w:val="28"/>
                <w:szCs w:val="28"/>
                <w:lang w:val="kk-KZ"/>
              </w:rPr>
              <w:t>Регламент:</w:t>
            </w:r>
            <w:r w:rsidRPr="001922E9">
              <w:rPr>
                <w:rFonts w:ascii="Arial" w:eastAsia="Times New Roman" w:hAnsi="Arial" w:cs="Arial"/>
                <w:bCs/>
                <w:sz w:val="28"/>
                <w:szCs w:val="28"/>
                <w:lang w:val="kk-KZ"/>
              </w:rPr>
              <w:t xml:space="preserve"> </w:t>
            </w:r>
            <w:r>
              <w:rPr>
                <w:rFonts w:ascii="Arial" w:eastAsia="Times New Roman" w:hAnsi="Arial" w:cs="Arial"/>
                <w:bCs/>
                <w:sz w:val="28"/>
                <w:szCs w:val="28"/>
                <w:lang w:val="kk-KZ"/>
              </w:rPr>
              <w:t xml:space="preserve"> </w:t>
            </w:r>
            <w:r w:rsidRPr="001922E9">
              <w:rPr>
                <w:rFonts w:ascii="Arial" w:eastAsia="Times New Roman" w:hAnsi="Arial" w:cs="Arial"/>
                <w:bCs/>
                <w:sz w:val="28"/>
                <w:szCs w:val="28"/>
                <w:lang w:val="kk-KZ"/>
              </w:rPr>
              <w:t>Спикерлер саны: 10</w:t>
            </w:r>
          </w:p>
          <w:p w14:paraId="629727A0" w14:textId="77777777" w:rsidR="00221E2D" w:rsidRPr="001922E9" w:rsidRDefault="00221E2D" w:rsidP="002960C0">
            <w:pPr>
              <w:spacing w:after="0"/>
              <w:jc w:val="both"/>
              <w:rPr>
                <w:rFonts w:ascii="Arial" w:eastAsia="Times New Roman" w:hAnsi="Arial" w:cs="Arial"/>
                <w:bCs/>
                <w:sz w:val="28"/>
                <w:szCs w:val="28"/>
                <w:lang w:val="kk-KZ"/>
              </w:rPr>
            </w:pPr>
            <w:r w:rsidRPr="001922E9">
              <w:rPr>
                <w:rFonts w:ascii="Arial" w:eastAsia="Times New Roman" w:hAnsi="Arial" w:cs="Arial"/>
                <w:bCs/>
                <w:sz w:val="28"/>
                <w:szCs w:val="28"/>
                <w:lang w:val="kk-KZ"/>
              </w:rPr>
              <w:t xml:space="preserve">                     </w:t>
            </w:r>
            <w:r>
              <w:rPr>
                <w:rFonts w:ascii="Arial" w:eastAsia="Times New Roman" w:hAnsi="Arial" w:cs="Arial"/>
                <w:bCs/>
                <w:sz w:val="28"/>
                <w:szCs w:val="28"/>
                <w:lang w:val="kk-KZ"/>
              </w:rPr>
              <w:t xml:space="preserve"> </w:t>
            </w:r>
            <w:r w:rsidRPr="001922E9">
              <w:rPr>
                <w:rFonts w:ascii="Arial" w:eastAsia="Times New Roman" w:hAnsi="Arial" w:cs="Arial"/>
                <w:bCs/>
                <w:sz w:val="28"/>
                <w:szCs w:val="28"/>
                <w:lang w:val="kk-KZ"/>
              </w:rPr>
              <w:t xml:space="preserve">Спикерлерге берілетін уақыт: </w:t>
            </w:r>
            <w:r>
              <w:rPr>
                <w:rFonts w:ascii="Arial" w:eastAsia="Times New Roman" w:hAnsi="Arial" w:cs="Arial"/>
                <w:bCs/>
                <w:sz w:val="28"/>
                <w:szCs w:val="28"/>
                <w:lang w:val="kk-KZ"/>
              </w:rPr>
              <w:t>7-</w:t>
            </w:r>
            <w:r w:rsidRPr="001922E9">
              <w:rPr>
                <w:rFonts w:ascii="Arial" w:eastAsia="Times New Roman" w:hAnsi="Arial" w:cs="Arial"/>
                <w:bCs/>
                <w:sz w:val="28"/>
                <w:szCs w:val="28"/>
                <w:lang w:val="kk-KZ"/>
              </w:rPr>
              <w:t>1</w:t>
            </w:r>
            <w:r>
              <w:rPr>
                <w:rFonts w:ascii="Arial" w:eastAsia="Times New Roman" w:hAnsi="Arial" w:cs="Arial"/>
                <w:bCs/>
                <w:sz w:val="28"/>
                <w:szCs w:val="28"/>
                <w:lang w:val="kk-KZ"/>
              </w:rPr>
              <w:t>0</w:t>
            </w:r>
            <w:r w:rsidRPr="001922E9">
              <w:rPr>
                <w:rFonts w:ascii="Arial" w:eastAsia="Times New Roman" w:hAnsi="Arial" w:cs="Arial"/>
                <w:bCs/>
                <w:sz w:val="28"/>
                <w:szCs w:val="28"/>
                <w:lang w:val="kk-KZ"/>
              </w:rPr>
              <w:t xml:space="preserve"> минут</w:t>
            </w:r>
          </w:p>
        </w:tc>
      </w:tr>
      <w:tr w:rsidR="00221E2D" w:rsidRPr="001922E9" w14:paraId="0DE2E5AF" w14:textId="77777777" w:rsidTr="002960C0">
        <w:trPr>
          <w:trHeight w:val="401"/>
        </w:trPr>
        <w:tc>
          <w:tcPr>
            <w:tcW w:w="9933" w:type="dxa"/>
            <w:gridSpan w:val="2"/>
            <w:hideMark/>
          </w:tcPr>
          <w:p w14:paraId="0C7C0BF1" w14:textId="77777777" w:rsidR="00221E2D" w:rsidRPr="001922E9" w:rsidRDefault="00221E2D" w:rsidP="002960C0">
            <w:pPr>
              <w:spacing w:after="0"/>
              <w:jc w:val="both"/>
              <w:rPr>
                <w:rFonts w:ascii="Arial" w:eastAsia="Times New Roman" w:hAnsi="Arial" w:cs="Arial"/>
                <w:b/>
                <w:bCs/>
                <w:sz w:val="28"/>
                <w:szCs w:val="28"/>
                <w:lang w:val="kk-KZ"/>
              </w:rPr>
            </w:pPr>
            <w:r w:rsidRPr="001922E9">
              <w:rPr>
                <w:rFonts w:ascii="Arial" w:eastAsia="Times New Roman" w:hAnsi="Arial" w:cs="Arial"/>
                <w:b/>
                <w:bCs/>
                <w:sz w:val="28"/>
                <w:szCs w:val="28"/>
                <w:lang w:val="kk-KZ"/>
              </w:rPr>
              <w:t xml:space="preserve">Модератор: </w:t>
            </w:r>
            <w:r w:rsidRPr="001922E9">
              <w:rPr>
                <w:rFonts w:ascii="Arial" w:eastAsia="Times New Roman" w:hAnsi="Arial" w:cs="Arial"/>
                <w:sz w:val="28"/>
                <w:szCs w:val="28"/>
                <w:lang w:val="kk-KZ"/>
              </w:rPr>
              <w:t xml:space="preserve">Мамаева Ақмоншақ Серікқызы, </w:t>
            </w:r>
            <w:r w:rsidRPr="001922E9">
              <w:rPr>
                <w:rFonts w:ascii="Arial" w:eastAsia="Times New Roman" w:hAnsi="Arial" w:cs="Arial"/>
                <w:i/>
                <w:iCs/>
                <w:sz w:val="28"/>
                <w:szCs w:val="28"/>
                <w:lang w:val="kk-KZ"/>
              </w:rPr>
              <w:t>Білім берудің оқу-әдістемелік орталық директорының орынбасары</w:t>
            </w:r>
          </w:p>
        </w:tc>
      </w:tr>
      <w:tr w:rsidR="00221E2D" w:rsidRPr="004D3968" w14:paraId="6026170D" w14:textId="77777777" w:rsidTr="002960C0">
        <w:trPr>
          <w:trHeight w:val="611"/>
        </w:trPr>
        <w:tc>
          <w:tcPr>
            <w:tcW w:w="1860" w:type="dxa"/>
          </w:tcPr>
          <w:p w14:paraId="549228D7" w14:textId="77777777" w:rsidR="00221E2D" w:rsidRPr="001922E9" w:rsidRDefault="00221E2D" w:rsidP="002960C0">
            <w:pPr>
              <w:spacing w:after="0"/>
              <w:rPr>
                <w:rFonts w:ascii="Arial" w:eastAsia="Times New Roman" w:hAnsi="Arial" w:cs="Arial"/>
                <w:bCs/>
                <w:color w:val="000000"/>
                <w:sz w:val="28"/>
                <w:szCs w:val="28"/>
                <w:lang w:val="kk-KZ"/>
              </w:rPr>
            </w:pPr>
            <w:r w:rsidRPr="001922E9">
              <w:rPr>
                <w:rFonts w:ascii="Arial" w:eastAsia="Times New Roman" w:hAnsi="Arial" w:cs="Arial"/>
                <w:bCs/>
                <w:color w:val="000000"/>
                <w:sz w:val="28"/>
                <w:szCs w:val="28"/>
                <w:lang w:val="kk-KZ"/>
              </w:rPr>
              <w:t>09.00-09.15</w:t>
            </w:r>
          </w:p>
        </w:tc>
        <w:tc>
          <w:tcPr>
            <w:tcW w:w="8073" w:type="dxa"/>
          </w:tcPr>
          <w:p w14:paraId="063597C7" w14:textId="77777777" w:rsidR="00221E2D" w:rsidRPr="001922E9" w:rsidRDefault="00221E2D" w:rsidP="002960C0">
            <w:pPr>
              <w:spacing w:after="0" w:line="240" w:lineRule="atLeast"/>
              <w:rPr>
                <w:rFonts w:ascii="Arial" w:eastAsia="Times New Roman" w:hAnsi="Arial" w:cs="Arial"/>
                <w:b/>
                <w:iCs/>
                <w:sz w:val="28"/>
                <w:szCs w:val="28"/>
                <w:lang w:val="kk-KZ"/>
              </w:rPr>
            </w:pPr>
            <w:r w:rsidRPr="001922E9">
              <w:rPr>
                <w:rFonts w:ascii="Arial" w:eastAsia="Times New Roman" w:hAnsi="Arial" w:cs="Arial"/>
                <w:b/>
                <w:iCs/>
                <w:sz w:val="28"/>
                <w:szCs w:val="28"/>
                <w:lang w:val="kk-KZ"/>
              </w:rPr>
              <w:t>Алғы сөз</w:t>
            </w:r>
          </w:p>
          <w:p w14:paraId="510C4E56" w14:textId="77777777" w:rsidR="00221E2D" w:rsidRPr="001922E9" w:rsidRDefault="00221E2D" w:rsidP="002960C0">
            <w:pPr>
              <w:spacing w:after="0" w:line="240" w:lineRule="atLeast"/>
              <w:jc w:val="both"/>
              <w:rPr>
                <w:rFonts w:ascii="Arial" w:eastAsia="Times New Roman" w:hAnsi="Arial" w:cs="Arial"/>
                <w:bCs/>
                <w:iCs/>
                <w:sz w:val="28"/>
                <w:szCs w:val="28"/>
                <w:lang w:val="kk-KZ"/>
              </w:rPr>
            </w:pPr>
            <w:r>
              <w:rPr>
                <w:rFonts w:ascii="Arial" w:eastAsia="Times New Roman" w:hAnsi="Arial" w:cs="Arial"/>
                <w:bCs/>
                <w:iCs/>
                <w:sz w:val="28"/>
                <w:szCs w:val="28"/>
                <w:lang w:val="kk-KZ"/>
              </w:rPr>
              <w:t xml:space="preserve">      </w:t>
            </w:r>
            <w:r w:rsidRPr="001922E9">
              <w:rPr>
                <w:rFonts w:ascii="Arial" w:eastAsia="Times New Roman" w:hAnsi="Arial" w:cs="Arial"/>
                <w:bCs/>
                <w:iCs/>
                <w:sz w:val="28"/>
                <w:szCs w:val="28"/>
                <w:lang w:val="kk-KZ"/>
              </w:rPr>
              <w:t xml:space="preserve">Қалмақов Ерлан Болатұлы, </w:t>
            </w:r>
            <w:r w:rsidRPr="001922E9">
              <w:rPr>
                <w:rFonts w:ascii="Arial" w:eastAsia="Times New Roman" w:hAnsi="Arial" w:cs="Arial"/>
                <w:bCs/>
                <w:i/>
                <w:sz w:val="28"/>
                <w:szCs w:val="28"/>
                <w:lang w:val="kk-KZ"/>
              </w:rPr>
              <w:t>ҚР Оқу-ағарту министрлігі, Тәрбие жұмысы және қосымша білім беру департаментінің директоры</w:t>
            </w:r>
          </w:p>
        </w:tc>
      </w:tr>
      <w:tr w:rsidR="00221E2D" w:rsidRPr="004D3968" w14:paraId="2110E57D" w14:textId="77777777" w:rsidTr="002960C0">
        <w:trPr>
          <w:trHeight w:val="611"/>
        </w:trPr>
        <w:tc>
          <w:tcPr>
            <w:tcW w:w="1860" w:type="dxa"/>
          </w:tcPr>
          <w:p w14:paraId="304F3773" w14:textId="77777777" w:rsidR="00221E2D" w:rsidRPr="001922E9" w:rsidRDefault="00221E2D" w:rsidP="002960C0">
            <w:pPr>
              <w:spacing w:after="0"/>
              <w:rPr>
                <w:rFonts w:ascii="Arial" w:eastAsia="Times New Roman" w:hAnsi="Arial" w:cs="Arial"/>
                <w:bCs/>
                <w:color w:val="000000"/>
                <w:sz w:val="28"/>
                <w:szCs w:val="28"/>
                <w:lang w:val="kk-KZ"/>
              </w:rPr>
            </w:pPr>
            <w:r w:rsidRPr="001922E9">
              <w:rPr>
                <w:rFonts w:ascii="Arial" w:eastAsia="Times New Roman" w:hAnsi="Arial" w:cs="Arial"/>
                <w:bCs/>
                <w:color w:val="000000"/>
                <w:sz w:val="28"/>
                <w:szCs w:val="28"/>
                <w:lang w:val="kk-KZ"/>
              </w:rPr>
              <w:t>09.1</w:t>
            </w:r>
            <w:r>
              <w:rPr>
                <w:rFonts w:ascii="Arial" w:eastAsia="Times New Roman" w:hAnsi="Arial" w:cs="Arial"/>
                <w:bCs/>
                <w:color w:val="000000"/>
                <w:sz w:val="28"/>
                <w:szCs w:val="28"/>
                <w:lang w:val="kk-KZ"/>
              </w:rPr>
              <w:t>5</w:t>
            </w:r>
            <w:r w:rsidRPr="001922E9">
              <w:rPr>
                <w:rFonts w:ascii="Arial" w:eastAsia="Times New Roman" w:hAnsi="Arial" w:cs="Arial"/>
                <w:bCs/>
                <w:color w:val="000000"/>
                <w:sz w:val="28"/>
                <w:szCs w:val="28"/>
                <w:lang w:val="kk-KZ"/>
              </w:rPr>
              <w:t>-09.</w:t>
            </w:r>
            <w:r>
              <w:rPr>
                <w:rFonts w:ascii="Arial" w:eastAsia="Times New Roman" w:hAnsi="Arial" w:cs="Arial"/>
                <w:bCs/>
                <w:color w:val="000000"/>
                <w:sz w:val="28"/>
                <w:szCs w:val="28"/>
                <w:lang w:val="kk-KZ"/>
              </w:rPr>
              <w:t>25</w:t>
            </w:r>
          </w:p>
        </w:tc>
        <w:tc>
          <w:tcPr>
            <w:tcW w:w="8073" w:type="dxa"/>
          </w:tcPr>
          <w:p w14:paraId="6A0EF591" w14:textId="77777777" w:rsidR="00221E2D" w:rsidRPr="001922E9" w:rsidRDefault="00221E2D" w:rsidP="002960C0">
            <w:pPr>
              <w:keepNext/>
              <w:keepLines/>
              <w:shd w:val="clear" w:color="auto" w:fill="FFFFFF"/>
              <w:spacing w:after="0" w:line="240" w:lineRule="atLeast"/>
              <w:jc w:val="both"/>
              <w:outlineLvl w:val="0"/>
              <w:rPr>
                <w:rFonts w:ascii="Arial" w:eastAsia="Times New Roman" w:hAnsi="Arial" w:cs="Arial"/>
                <w:color w:val="212529"/>
                <w:kern w:val="36"/>
                <w:sz w:val="28"/>
                <w:szCs w:val="28"/>
                <w:lang w:val="kk-KZ"/>
              </w:rPr>
            </w:pPr>
            <w:r w:rsidRPr="001922E9">
              <w:rPr>
                <w:rFonts w:ascii="Arial" w:eastAsiaTheme="majorEastAsia" w:hAnsi="Arial" w:cs="Arial"/>
                <w:b/>
                <w:color w:val="000000"/>
                <w:sz w:val="28"/>
                <w:szCs w:val="28"/>
                <w:lang w:val="kk-KZ"/>
              </w:rPr>
              <w:t>«</w:t>
            </w:r>
            <w:r w:rsidRPr="001922E9">
              <w:rPr>
                <w:rFonts w:ascii="Arial" w:eastAsiaTheme="majorEastAsia" w:hAnsi="Arial" w:cs="Arial"/>
                <w:b/>
                <w:bCs/>
                <w:color w:val="000000"/>
                <w:sz w:val="28"/>
                <w:szCs w:val="28"/>
                <w:lang w:val="kk-KZ"/>
              </w:rPr>
              <w:t>Ұлттық құндылықтар-тәрбиенің түп қазығы</w:t>
            </w:r>
            <w:r w:rsidRPr="001922E9">
              <w:rPr>
                <w:rFonts w:ascii="Arial" w:eastAsiaTheme="majorEastAsia" w:hAnsi="Arial" w:cs="Arial"/>
                <w:b/>
                <w:color w:val="000000"/>
                <w:sz w:val="28"/>
                <w:szCs w:val="28"/>
                <w:lang w:val="kk-KZ"/>
              </w:rPr>
              <w:t>» жобасының іске асырылуы</w:t>
            </w:r>
          </w:p>
          <w:p w14:paraId="5AEF9DC1" w14:textId="77777777" w:rsidR="00221E2D" w:rsidRPr="001922E9" w:rsidRDefault="00221E2D" w:rsidP="002960C0">
            <w:pPr>
              <w:spacing w:after="0" w:line="240" w:lineRule="atLeast"/>
              <w:jc w:val="both"/>
              <w:rPr>
                <w:rFonts w:ascii="Arial" w:eastAsia="Calibri" w:hAnsi="Arial" w:cs="Arial"/>
                <w:i/>
                <w:iCs/>
                <w:sz w:val="28"/>
                <w:szCs w:val="28"/>
                <w:lang w:val="kk-KZ"/>
              </w:rPr>
            </w:pPr>
            <w:r>
              <w:rPr>
                <w:rFonts w:ascii="Arial" w:eastAsia="Calibri" w:hAnsi="Arial" w:cs="Arial"/>
                <w:i/>
                <w:iCs/>
                <w:sz w:val="28"/>
                <w:szCs w:val="28"/>
                <w:lang w:val="kk-KZ"/>
              </w:rPr>
              <w:t xml:space="preserve">     </w:t>
            </w:r>
            <w:r w:rsidRPr="001922E9">
              <w:rPr>
                <w:rFonts w:ascii="Arial" w:eastAsia="Calibri" w:hAnsi="Arial" w:cs="Arial"/>
                <w:i/>
                <w:iCs/>
                <w:sz w:val="28"/>
                <w:szCs w:val="28"/>
                <w:lang w:val="kk-KZ"/>
              </w:rPr>
              <w:t xml:space="preserve">Ондабаева Фатима Калниязовна, Мұнайлы ауданы </w:t>
            </w:r>
          </w:p>
          <w:p w14:paraId="3583EC66" w14:textId="77777777" w:rsidR="00221E2D" w:rsidRPr="001922E9" w:rsidRDefault="00221E2D" w:rsidP="002960C0">
            <w:pPr>
              <w:spacing w:after="0" w:line="240" w:lineRule="atLeast"/>
              <w:jc w:val="both"/>
              <w:rPr>
                <w:rFonts w:ascii="Arial" w:eastAsia="Times New Roman" w:hAnsi="Arial" w:cs="Arial"/>
                <w:b/>
                <w:iCs/>
                <w:sz w:val="28"/>
                <w:szCs w:val="28"/>
                <w:lang w:val="kk-KZ"/>
              </w:rPr>
            </w:pPr>
            <w:r w:rsidRPr="001922E9">
              <w:rPr>
                <w:rFonts w:ascii="Arial" w:eastAsia="Calibri" w:hAnsi="Arial" w:cs="Arial"/>
                <w:i/>
                <w:iCs/>
                <w:sz w:val="28"/>
                <w:szCs w:val="28"/>
                <w:lang w:val="kk-KZ"/>
              </w:rPr>
              <w:t>№18 жалпы білім беретін мектеп директорының оқу-ісі жөніндегі орынбасары</w:t>
            </w:r>
          </w:p>
        </w:tc>
      </w:tr>
      <w:tr w:rsidR="00221E2D" w:rsidRPr="004D3968" w14:paraId="77327320" w14:textId="77777777" w:rsidTr="002960C0">
        <w:trPr>
          <w:trHeight w:val="611"/>
        </w:trPr>
        <w:tc>
          <w:tcPr>
            <w:tcW w:w="1860" w:type="dxa"/>
          </w:tcPr>
          <w:p w14:paraId="2040BD7C" w14:textId="77777777" w:rsidR="00221E2D" w:rsidRPr="001922E9" w:rsidRDefault="00221E2D" w:rsidP="002960C0">
            <w:pPr>
              <w:spacing w:after="0"/>
              <w:rPr>
                <w:rFonts w:ascii="Arial" w:eastAsia="Times New Roman" w:hAnsi="Arial" w:cs="Arial"/>
                <w:bCs/>
                <w:color w:val="000000"/>
                <w:sz w:val="28"/>
                <w:szCs w:val="28"/>
                <w:lang w:val="kk-KZ"/>
              </w:rPr>
            </w:pPr>
            <w:r w:rsidRPr="001922E9">
              <w:rPr>
                <w:rFonts w:ascii="Arial" w:eastAsia="Times New Roman" w:hAnsi="Arial" w:cs="Arial"/>
                <w:bCs/>
                <w:color w:val="000000"/>
                <w:sz w:val="28"/>
                <w:szCs w:val="28"/>
                <w:lang w:val="kk-KZ"/>
              </w:rPr>
              <w:t>09.</w:t>
            </w:r>
            <w:r>
              <w:rPr>
                <w:rFonts w:ascii="Arial" w:eastAsia="Times New Roman" w:hAnsi="Arial" w:cs="Arial"/>
                <w:bCs/>
                <w:color w:val="000000"/>
                <w:sz w:val="28"/>
                <w:szCs w:val="28"/>
                <w:lang w:val="kk-KZ"/>
              </w:rPr>
              <w:t>25</w:t>
            </w:r>
            <w:r w:rsidRPr="001922E9">
              <w:rPr>
                <w:rFonts w:ascii="Arial" w:eastAsia="Times New Roman" w:hAnsi="Arial" w:cs="Arial"/>
                <w:bCs/>
                <w:color w:val="000000"/>
                <w:sz w:val="28"/>
                <w:szCs w:val="28"/>
                <w:lang w:val="kk-KZ"/>
              </w:rPr>
              <w:t>-09.</w:t>
            </w:r>
            <w:r>
              <w:rPr>
                <w:rFonts w:ascii="Arial" w:eastAsia="Times New Roman" w:hAnsi="Arial" w:cs="Arial"/>
                <w:bCs/>
                <w:color w:val="000000"/>
                <w:sz w:val="28"/>
                <w:szCs w:val="28"/>
                <w:lang w:val="kk-KZ"/>
              </w:rPr>
              <w:t>3</w:t>
            </w:r>
            <w:r w:rsidRPr="001922E9">
              <w:rPr>
                <w:rFonts w:ascii="Arial" w:eastAsia="Times New Roman" w:hAnsi="Arial" w:cs="Arial"/>
                <w:bCs/>
                <w:color w:val="000000"/>
                <w:sz w:val="28"/>
                <w:szCs w:val="28"/>
                <w:lang w:val="kk-KZ"/>
              </w:rPr>
              <w:t>5</w:t>
            </w:r>
          </w:p>
        </w:tc>
        <w:tc>
          <w:tcPr>
            <w:tcW w:w="8073" w:type="dxa"/>
          </w:tcPr>
          <w:p w14:paraId="6EB2060D" w14:textId="77777777" w:rsidR="00221E2D" w:rsidRPr="001922E9" w:rsidRDefault="00221E2D" w:rsidP="002960C0">
            <w:pPr>
              <w:spacing w:after="0" w:line="240" w:lineRule="atLeast"/>
              <w:jc w:val="both"/>
              <w:rPr>
                <w:rFonts w:ascii="Arial" w:eastAsia="Times New Roman" w:hAnsi="Arial" w:cs="Arial"/>
                <w:b/>
                <w:bCs/>
                <w:sz w:val="28"/>
                <w:szCs w:val="28"/>
                <w:lang w:val="kk-KZ"/>
              </w:rPr>
            </w:pPr>
            <w:r w:rsidRPr="001922E9">
              <w:rPr>
                <w:rFonts w:ascii="Arial" w:eastAsia="Times New Roman" w:hAnsi="Arial" w:cs="Arial"/>
                <w:b/>
                <w:sz w:val="28"/>
                <w:szCs w:val="28"/>
                <w:lang w:val="kk-KZ"/>
              </w:rPr>
              <w:t>«</w:t>
            </w:r>
            <w:r w:rsidRPr="001922E9">
              <w:rPr>
                <w:rFonts w:ascii="Arial" w:eastAsia="Times New Roman" w:hAnsi="Arial" w:cs="Arial"/>
                <w:b/>
                <w:bCs/>
                <w:sz w:val="28"/>
                <w:szCs w:val="28"/>
                <w:lang w:val="kk-KZ"/>
              </w:rPr>
              <w:t>Жазғы этно лагерь-ұлттық тәрбие алаңы» жобасы</w:t>
            </w:r>
          </w:p>
          <w:p w14:paraId="3E9F0FEB" w14:textId="77777777" w:rsidR="00221E2D" w:rsidRPr="001922E9" w:rsidRDefault="00221E2D" w:rsidP="002960C0">
            <w:pPr>
              <w:spacing w:after="0" w:line="240" w:lineRule="atLeast"/>
              <w:jc w:val="both"/>
              <w:rPr>
                <w:rFonts w:ascii="Arial" w:eastAsia="Times New Roman" w:hAnsi="Arial" w:cs="Arial"/>
                <w:i/>
                <w:iCs/>
                <w:sz w:val="28"/>
                <w:szCs w:val="28"/>
                <w:lang w:val="kk-KZ"/>
              </w:rPr>
            </w:pPr>
            <w:r>
              <w:rPr>
                <w:rFonts w:ascii="Arial" w:eastAsia="Times New Roman" w:hAnsi="Arial" w:cs="Arial"/>
                <w:i/>
                <w:iCs/>
                <w:sz w:val="28"/>
                <w:szCs w:val="28"/>
                <w:lang w:val="kk-KZ"/>
              </w:rPr>
              <w:t xml:space="preserve">      </w:t>
            </w:r>
            <w:r w:rsidRPr="001922E9">
              <w:rPr>
                <w:rFonts w:ascii="Arial" w:eastAsia="Times New Roman" w:hAnsi="Arial" w:cs="Arial"/>
                <w:i/>
                <w:iCs/>
                <w:sz w:val="28"/>
                <w:szCs w:val="28"/>
                <w:lang w:val="kk-KZ"/>
              </w:rPr>
              <w:t>Жаңабергенова Мейрамгүл Сакидуллақызы, Түпқараған ауданы, Ақшұқыр мектеп-лицейінің сынып жетекшісі, облыстық сынып жетекшілер қауымдастығының жетекшісі</w:t>
            </w:r>
          </w:p>
        </w:tc>
      </w:tr>
      <w:tr w:rsidR="00221E2D" w:rsidRPr="004D3968" w14:paraId="6E710CBB" w14:textId="77777777" w:rsidTr="002960C0">
        <w:trPr>
          <w:trHeight w:val="915"/>
        </w:trPr>
        <w:tc>
          <w:tcPr>
            <w:tcW w:w="1860" w:type="dxa"/>
          </w:tcPr>
          <w:p w14:paraId="65777AC6" w14:textId="77777777" w:rsidR="00221E2D" w:rsidRPr="001922E9" w:rsidRDefault="00221E2D" w:rsidP="002960C0">
            <w:pPr>
              <w:spacing w:after="0"/>
              <w:rPr>
                <w:rFonts w:ascii="Arial" w:eastAsia="Times New Roman" w:hAnsi="Arial" w:cs="Arial"/>
                <w:bCs/>
                <w:color w:val="000000"/>
                <w:sz w:val="28"/>
                <w:szCs w:val="28"/>
                <w:lang w:val="kk-KZ"/>
              </w:rPr>
            </w:pPr>
            <w:r w:rsidRPr="001922E9">
              <w:rPr>
                <w:rFonts w:ascii="Arial" w:eastAsia="Times New Roman" w:hAnsi="Arial" w:cs="Arial"/>
                <w:bCs/>
                <w:color w:val="000000"/>
                <w:sz w:val="28"/>
                <w:szCs w:val="28"/>
                <w:lang w:val="kk-KZ"/>
              </w:rPr>
              <w:t>09.</w:t>
            </w:r>
            <w:r>
              <w:rPr>
                <w:rFonts w:ascii="Arial" w:eastAsia="Times New Roman" w:hAnsi="Arial" w:cs="Arial"/>
                <w:bCs/>
                <w:color w:val="000000"/>
                <w:sz w:val="28"/>
                <w:szCs w:val="28"/>
                <w:lang w:val="kk-KZ"/>
              </w:rPr>
              <w:t>3</w:t>
            </w:r>
            <w:r w:rsidRPr="001922E9">
              <w:rPr>
                <w:rFonts w:ascii="Arial" w:eastAsia="Times New Roman" w:hAnsi="Arial" w:cs="Arial"/>
                <w:bCs/>
                <w:color w:val="000000"/>
                <w:sz w:val="28"/>
                <w:szCs w:val="28"/>
                <w:lang w:val="kk-KZ"/>
              </w:rPr>
              <w:t>5-</w:t>
            </w:r>
            <w:r>
              <w:rPr>
                <w:rFonts w:ascii="Arial" w:eastAsia="Times New Roman" w:hAnsi="Arial" w:cs="Arial"/>
                <w:bCs/>
                <w:color w:val="000000"/>
                <w:sz w:val="28"/>
                <w:szCs w:val="28"/>
                <w:lang w:val="kk-KZ"/>
              </w:rPr>
              <w:t>09</w:t>
            </w:r>
            <w:r w:rsidRPr="001922E9">
              <w:rPr>
                <w:rFonts w:ascii="Arial" w:eastAsia="Times New Roman" w:hAnsi="Arial" w:cs="Arial"/>
                <w:bCs/>
                <w:color w:val="000000"/>
                <w:sz w:val="28"/>
                <w:szCs w:val="28"/>
                <w:lang w:val="kk-KZ"/>
              </w:rPr>
              <w:t>.</w:t>
            </w:r>
            <w:r>
              <w:rPr>
                <w:rFonts w:ascii="Arial" w:eastAsia="Times New Roman" w:hAnsi="Arial" w:cs="Arial"/>
                <w:bCs/>
                <w:color w:val="000000"/>
                <w:sz w:val="28"/>
                <w:szCs w:val="28"/>
                <w:lang w:val="kk-KZ"/>
              </w:rPr>
              <w:t>45</w:t>
            </w:r>
          </w:p>
        </w:tc>
        <w:tc>
          <w:tcPr>
            <w:tcW w:w="8073" w:type="dxa"/>
            <w:hideMark/>
          </w:tcPr>
          <w:p w14:paraId="33ADEA5A" w14:textId="77777777" w:rsidR="00221E2D" w:rsidRPr="001922E9" w:rsidRDefault="00221E2D" w:rsidP="002960C0">
            <w:pPr>
              <w:spacing w:after="0" w:line="240" w:lineRule="atLeast"/>
              <w:jc w:val="both"/>
              <w:rPr>
                <w:rFonts w:ascii="Arial" w:hAnsi="Arial" w:cs="Arial"/>
                <w:i/>
                <w:iCs/>
                <w:sz w:val="28"/>
                <w:szCs w:val="28"/>
                <w:lang w:val="kk-KZ"/>
              </w:rPr>
            </w:pPr>
            <w:r w:rsidRPr="001922E9">
              <w:rPr>
                <w:rFonts w:ascii="Arial" w:hAnsi="Arial" w:cs="Arial"/>
                <w:b/>
                <w:bCs/>
                <w:sz w:val="28"/>
                <w:szCs w:val="28"/>
                <w:lang w:val="kk-KZ"/>
              </w:rPr>
              <w:t>«Тұлға тәрбиесі – ортақ міндет: Қауымдастық жұмысының бағыттары мен жаңашыл бастамалары»</w:t>
            </w:r>
            <w:r w:rsidRPr="001922E9">
              <w:rPr>
                <w:rFonts w:ascii="Arial" w:hAnsi="Arial" w:cs="Arial"/>
                <w:i/>
                <w:iCs/>
                <w:sz w:val="28"/>
                <w:szCs w:val="28"/>
                <w:lang w:val="kk-KZ"/>
              </w:rPr>
              <w:t xml:space="preserve"> </w:t>
            </w:r>
          </w:p>
          <w:p w14:paraId="3204522B" w14:textId="77777777" w:rsidR="00221E2D" w:rsidRPr="001922E9" w:rsidRDefault="00221E2D" w:rsidP="002960C0">
            <w:pPr>
              <w:spacing w:after="0" w:line="240" w:lineRule="atLeast"/>
              <w:jc w:val="both"/>
              <w:rPr>
                <w:rFonts w:ascii="Arial" w:hAnsi="Arial" w:cs="Arial"/>
                <w:b/>
                <w:bCs/>
                <w:sz w:val="28"/>
                <w:szCs w:val="28"/>
                <w:lang w:val="kk-KZ"/>
              </w:rPr>
            </w:pPr>
            <w:r>
              <w:rPr>
                <w:rFonts w:ascii="Arial" w:hAnsi="Arial" w:cs="Arial"/>
                <w:i/>
                <w:iCs/>
                <w:sz w:val="28"/>
                <w:szCs w:val="28"/>
                <w:lang w:val="kk-KZ"/>
              </w:rPr>
              <w:t xml:space="preserve">      </w:t>
            </w:r>
            <w:r w:rsidRPr="001922E9">
              <w:rPr>
                <w:rFonts w:ascii="Arial" w:hAnsi="Arial" w:cs="Arial"/>
                <w:i/>
                <w:iCs/>
                <w:sz w:val="28"/>
                <w:szCs w:val="28"/>
                <w:lang w:val="kk-KZ"/>
              </w:rPr>
              <w:t xml:space="preserve">Тулепова Амангүл Рахатқызы, </w:t>
            </w:r>
            <w:r w:rsidRPr="001922E9">
              <w:rPr>
                <w:rFonts w:ascii="Arial" w:eastAsia="Times New Roman" w:hAnsi="Arial" w:cs="Arial"/>
                <w:i/>
                <w:iCs/>
                <w:sz w:val="28"/>
                <w:szCs w:val="28"/>
                <w:lang w:val="kk-KZ"/>
              </w:rPr>
              <w:t xml:space="preserve">Түпқараған ауданы, М.Әбдіхалықов ат. мектеп-гимназиясы </w:t>
            </w:r>
            <w:r w:rsidRPr="001922E9">
              <w:rPr>
                <w:rFonts w:ascii="Arial" w:eastAsia="Calibri" w:hAnsi="Arial" w:cs="Arial"/>
                <w:sz w:val="28"/>
                <w:szCs w:val="28"/>
                <w:lang w:val="kk-KZ"/>
              </w:rPr>
              <w:t>директорының тәрбие ісі жөніндегі орынбасары, облыстық тәрбие ісі жөніндегі орынбасарлар қауымдастығының мүшесі</w:t>
            </w:r>
          </w:p>
          <w:p w14:paraId="6AD0FC6F" w14:textId="77777777" w:rsidR="00221E2D" w:rsidRPr="001922E9" w:rsidRDefault="00221E2D" w:rsidP="002960C0">
            <w:pPr>
              <w:spacing w:after="0" w:line="240" w:lineRule="atLeast"/>
              <w:jc w:val="both"/>
              <w:rPr>
                <w:rFonts w:ascii="Arial" w:eastAsia="Times New Roman" w:hAnsi="Arial" w:cs="Arial"/>
                <w:i/>
                <w:iCs/>
                <w:sz w:val="28"/>
                <w:szCs w:val="28"/>
                <w:lang w:val="kk-KZ"/>
              </w:rPr>
            </w:pPr>
          </w:p>
        </w:tc>
      </w:tr>
      <w:tr w:rsidR="00221E2D" w:rsidRPr="004D3968" w14:paraId="51BEB163" w14:textId="77777777" w:rsidTr="002960C0">
        <w:trPr>
          <w:trHeight w:val="558"/>
        </w:trPr>
        <w:tc>
          <w:tcPr>
            <w:tcW w:w="1860" w:type="dxa"/>
          </w:tcPr>
          <w:p w14:paraId="02025D0B" w14:textId="77777777" w:rsidR="00221E2D" w:rsidRPr="001922E9" w:rsidRDefault="00221E2D" w:rsidP="002960C0">
            <w:pPr>
              <w:spacing w:after="0"/>
              <w:rPr>
                <w:rFonts w:ascii="Arial" w:eastAsia="Times New Roman" w:hAnsi="Arial" w:cs="Arial"/>
                <w:bCs/>
                <w:color w:val="000000"/>
                <w:sz w:val="28"/>
                <w:szCs w:val="28"/>
                <w:lang w:val="kk-KZ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8"/>
                <w:szCs w:val="28"/>
                <w:lang w:val="kk-KZ"/>
              </w:rPr>
              <w:t>09</w:t>
            </w:r>
            <w:r w:rsidRPr="001922E9">
              <w:rPr>
                <w:rFonts w:ascii="Arial" w:eastAsia="Times New Roman" w:hAnsi="Arial" w:cs="Arial"/>
                <w:bCs/>
                <w:color w:val="000000"/>
                <w:sz w:val="28"/>
                <w:szCs w:val="28"/>
                <w:lang w:val="kk-KZ"/>
              </w:rPr>
              <w:t>.</w:t>
            </w:r>
            <w:r>
              <w:rPr>
                <w:rFonts w:ascii="Arial" w:eastAsia="Times New Roman" w:hAnsi="Arial" w:cs="Arial"/>
                <w:bCs/>
                <w:color w:val="000000"/>
                <w:sz w:val="28"/>
                <w:szCs w:val="28"/>
                <w:lang w:val="kk-KZ"/>
              </w:rPr>
              <w:t>45</w:t>
            </w:r>
            <w:r w:rsidRPr="001922E9">
              <w:rPr>
                <w:rFonts w:ascii="Arial" w:eastAsia="Times New Roman" w:hAnsi="Arial" w:cs="Arial"/>
                <w:bCs/>
                <w:color w:val="000000"/>
                <w:sz w:val="28"/>
                <w:szCs w:val="28"/>
                <w:lang w:val="kk-KZ"/>
              </w:rPr>
              <w:t>-</w:t>
            </w:r>
            <w:r>
              <w:rPr>
                <w:rFonts w:ascii="Arial" w:eastAsia="Times New Roman" w:hAnsi="Arial" w:cs="Arial"/>
                <w:bCs/>
                <w:color w:val="000000"/>
                <w:sz w:val="28"/>
                <w:szCs w:val="28"/>
                <w:lang w:val="kk-KZ"/>
              </w:rPr>
              <w:t>09</w:t>
            </w:r>
            <w:r w:rsidRPr="001922E9">
              <w:rPr>
                <w:rFonts w:ascii="Arial" w:eastAsia="Times New Roman" w:hAnsi="Arial" w:cs="Arial"/>
                <w:bCs/>
                <w:color w:val="000000"/>
                <w:sz w:val="28"/>
                <w:szCs w:val="28"/>
                <w:lang w:val="kk-KZ"/>
              </w:rPr>
              <w:t>.</w:t>
            </w:r>
            <w:r>
              <w:rPr>
                <w:rFonts w:ascii="Arial" w:eastAsia="Times New Roman" w:hAnsi="Arial" w:cs="Arial"/>
                <w:bCs/>
                <w:color w:val="000000"/>
                <w:sz w:val="28"/>
                <w:szCs w:val="28"/>
                <w:lang w:val="kk-KZ"/>
              </w:rPr>
              <w:t>55</w:t>
            </w:r>
          </w:p>
        </w:tc>
        <w:tc>
          <w:tcPr>
            <w:tcW w:w="8073" w:type="dxa"/>
            <w:hideMark/>
          </w:tcPr>
          <w:p w14:paraId="2FB83342" w14:textId="77777777" w:rsidR="00221E2D" w:rsidRPr="001922E9" w:rsidRDefault="00221E2D" w:rsidP="002960C0">
            <w:pPr>
              <w:spacing w:after="0" w:line="240" w:lineRule="atLeast"/>
              <w:jc w:val="both"/>
              <w:rPr>
                <w:rFonts w:ascii="Arial" w:hAnsi="Arial" w:cs="Arial"/>
                <w:b/>
                <w:bCs/>
                <w:sz w:val="28"/>
                <w:szCs w:val="28"/>
                <w:lang w:val="kk-KZ"/>
              </w:rPr>
            </w:pPr>
            <w:r w:rsidRPr="001922E9">
              <w:rPr>
                <w:rFonts w:ascii="Arial" w:hAnsi="Arial" w:cs="Arial"/>
                <w:b/>
                <w:bCs/>
                <w:sz w:val="28"/>
                <w:szCs w:val="28"/>
                <w:lang w:val="kk-KZ"/>
              </w:rPr>
              <w:t>«Балалардың өнер жолында дамуында - Қауымдастықтың алатын орны»</w:t>
            </w:r>
          </w:p>
          <w:p w14:paraId="489330A9" w14:textId="77777777" w:rsidR="00221E2D" w:rsidRPr="00292631" w:rsidRDefault="00221E2D" w:rsidP="002960C0">
            <w:pPr>
              <w:spacing w:after="0" w:line="240" w:lineRule="atLeast"/>
              <w:jc w:val="both"/>
              <w:rPr>
                <w:rFonts w:ascii="Arial" w:eastAsia="Times New Roman" w:hAnsi="Arial" w:cs="Arial"/>
                <w:bCs/>
                <w:i/>
                <w:sz w:val="28"/>
                <w:szCs w:val="28"/>
                <w:lang w:val="kk-KZ"/>
              </w:rPr>
            </w:pPr>
            <w:r>
              <w:rPr>
                <w:rFonts w:ascii="Arial" w:eastAsia="Times New Roman" w:hAnsi="Arial" w:cs="Arial"/>
                <w:bCs/>
                <w:i/>
                <w:sz w:val="28"/>
                <w:szCs w:val="28"/>
                <w:lang w:val="kk-KZ"/>
              </w:rPr>
              <w:t xml:space="preserve">      </w:t>
            </w:r>
            <w:r w:rsidRPr="001922E9">
              <w:rPr>
                <w:rFonts w:ascii="Arial" w:eastAsia="Times New Roman" w:hAnsi="Arial" w:cs="Arial"/>
                <w:bCs/>
                <w:i/>
                <w:sz w:val="28"/>
                <w:szCs w:val="28"/>
                <w:lang w:val="kk-KZ"/>
              </w:rPr>
              <w:t xml:space="preserve">Даулетова Гульмира Тұрғанбайқызы, Мұнайлы ауданы «Өнер» балалар мектебінің директоры, облыстық </w:t>
            </w:r>
            <w:r w:rsidRPr="001922E9">
              <w:rPr>
                <w:rFonts w:ascii="Arial" w:eastAsia="Times New Roman" w:hAnsi="Arial" w:cs="Arial"/>
                <w:bCs/>
                <w:i/>
                <w:sz w:val="28"/>
                <w:szCs w:val="28"/>
                <w:lang w:val="kk-KZ"/>
              </w:rPr>
              <w:lastRenderedPageBreak/>
              <w:t>қосымша білім беру педагогтерінің қауымдастық жетекшісі</w:t>
            </w:r>
          </w:p>
        </w:tc>
      </w:tr>
      <w:tr w:rsidR="00221E2D" w:rsidRPr="004D3968" w14:paraId="6AB81EF1" w14:textId="77777777" w:rsidTr="002960C0">
        <w:trPr>
          <w:trHeight w:val="825"/>
        </w:trPr>
        <w:tc>
          <w:tcPr>
            <w:tcW w:w="1860" w:type="dxa"/>
          </w:tcPr>
          <w:p w14:paraId="1BA815AF" w14:textId="77777777" w:rsidR="00221E2D" w:rsidRPr="001922E9" w:rsidRDefault="00221E2D" w:rsidP="002960C0">
            <w:pPr>
              <w:spacing w:after="0"/>
              <w:rPr>
                <w:rFonts w:ascii="Arial" w:eastAsia="Times New Roman" w:hAnsi="Arial" w:cs="Arial"/>
                <w:bCs/>
                <w:color w:val="000000"/>
                <w:sz w:val="28"/>
                <w:szCs w:val="28"/>
                <w:lang w:val="kk-KZ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8"/>
                <w:szCs w:val="28"/>
                <w:lang w:val="kk-KZ"/>
              </w:rPr>
              <w:lastRenderedPageBreak/>
              <w:t>09</w:t>
            </w:r>
            <w:r w:rsidRPr="001922E9">
              <w:rPr>
                <w:rFonts w:ascii="Arial" w:eastAsia="Times New Roman" w:hAnsi="Arial" w:cs="Arial"/>
                <w:bCs/>
                <w:color w:val="000000"/>
                <w:sz w:val="28"/>
                <w:szCs w:val="28"/>
                <w:lang w:val="kk-KZ"/>
              </w:rPr>
              <w:t>.</w:t>
            </w:r>
            <w:r>
              <w:rPr>
                <w:rFonts w:ascii="Arial" w:eastAsia="Times New Roman" w:hAnsi="Arial" w:cs="Arial"/>
                <w:bCs/>
                <w:color w:val="000000"/>
                <w:sz w:val="28"/>
                <w:szCs w:val="28"/>
                <w:lang w:val="kk-KZ"/>
              </w:rPr>
              <w:t>5</w:t>
            </w:r>
            <w:r w:rsidRPr="001922E9">
              <w:rPr>
                <w:rFonts w:ascii="Arial" w:eastAsia="Times New Roman" w:hAnsi="Arial" w:cs="Arial"/>
                <w:bCs/>
                <w:color w:val="000000"/>
                <w:sz w:val="28"/>
                <w:szCs w:val="28"/>
                <w:lang w:val="kk-KZ"/>
              </w:rPr>
              <w:t>5-10.0</w:t>
            </w:r>
            <w:r>
              <w:rPr>
                <w:rFonts w:ascii="Arial" w:eastAsia="Times New Roman" w:hAnsi="Arial" w:cs="Arial"/>
                <w:bCs/>
                <w:color w:val="000000"/>
                <w:sz w:val="28"/>
                <w:szCs w:val="28"/>
                <w:lang w:val="kk-KZ"/>
              </w:rPr>
              <w:t>5</w:t>
            </w:r>
          </w:p>
        </w:tc>
        <w:tc>
          <w:tcPr>
            <w:tcW w:w="8073" w:type="dxa"/>
            <w:hideMark/>
          </w:tcPr>
          <w:p w14:paraId="1A549193" w14:textId="77777777" w:rsidR="00221E2D" w:rsidRPr="001922E9" w:rsidRDefault="00221E2D" w:rsidP="002960C0">
            <w:pPr>
              <w:spacing w:after="0" w:line="240" w:lineRule="atLeast"/>
              <w:jc w:val="both"/>
              <w:rPr>
                <w:rFonts w:ascii="Arial" w:eastAsia="Times New Roman" w:hAnsi="Arial" w:cs="Arial"/>
                <w:b/>
                <w:bCs/>
                <w:iCs/>
                <w:sz w:val="28"/>
                <w:szCs w:val="28"/>
                <w:lang w:val="kk-KZ"/>
              </w:rPr>
            </w:pPr>
            <w:r w:rsidRPr="001922E9">
              <w:rPr>
                <w:rFonts w:ascii="Arial" w:eastAsia="Times New Roman" w:hAnsi="Arial" w:cs="Arial"/>
                <w:b/>
                <w:bCs/>
                <w:iCs/>
                <w:sz w:val="28"/>
                <w:szCs w:val="28"/>
                <w:lang w:val="kk-KZ"/>
              </w:rPr>
              <w:t>«Ұлттық құндылықтарға негізделген ұрпақтар сабақтастығы» жобасы</w:t>
            </w:r>
          </w:p>
          <w:p w14:paraId="39617451" w14:textId="77777777" w:rsidR="00221E2D" w:rsidRPr="00292631" w:rsidRDefault="00221E2D" w:rsidP="002960C0">
            <w:pPr>
              <w:spacing w:after="0" w:line="240" w:lineRule="atLeast"/>
              <w:jc w:val="both"/>
              <w:rPr>
                <w:rFonts w:ascii="Arial" w:eastAsia="Times New Roman" w:hAnsi="Arial" w:cs="Arial"/>
                <w:i/>
                <w:sz w:val="28"/>
                <w:szCs w:val="28"/>
                <w:lang w:val="kk-KZ"/>
              </w:rPr>
            </w:pPr>
            <w:r>
              <w:rPr>
                <w:rFonts w:ascii="Arial" w:eastAsia="Times New Roman" w:hAnsi="Arial" w:cs="Arial"/>
                <w:i/>
                <w:sz w:val="28"/>
                <w:szCs w:val="28"/>
                <w:lang w:val="kk-KZ"/>
              </w:rPr>
              <w:t xml:space="preserve">      </w:t>
            </w:r>
            <w:r w:rsidRPr="001922E9">
              <w:rPr>
                <w:rFonts w:ascii="Arial" w:eastAsia="Times New Roman" w:hAnsi="Arial" w:cs="Arial"/>
                <w:i/>
                <w:sz w:val="28"/>
                <w:szCs w:val="28"/>
                <w:lang w:val="kk-KZ"/>
              </w:rPr>
              <w:t>Маңғыстау ауданы, Таңбаева Сәния  Қуанышқызы "Ертөстік" бөбекжай директоры</w:t>
            </w:r>
          </w:p>
        </w:tc>
      </w:tr>
      <w:tr w:rsidR="00221E2D" w:rsidRPr="004D3968" w14:paraId="330FBEC7" w14:textId="77777777" w:rsidTr="002960C0">
        <w:trPr>
          <w:trHeight w:val="825"/>
        </w:trPr>
        <w:tc>
          <w:tcPr>
            <w:tcW w:w="1860" w:type="dxa"/>
          </w:tcPr>
          <w:p w14:paraId="3487E363" w14:textId="77777777" w:rsidR="00221E2D" w:rsidRPr="001922E9" w:rsidRDefault="00221E2D" w:rsidP="002960C0">
            <w:pPr>
              <w:spacing w:after="0"/>
              <w:rPr>
                <w:rFonts w:ascii="Arial" w:eastAsia="Times New Roman" w:hAnsi="Arial" w:cs="Arial"/>
                <w:bCs/>
                <w:color w:val="000000"/>
                <w:sz w:val="28"/>
                <w:szCs w:val="28"/>
                <w:lang w:val="kk-KZ"/>
              </w:rPr>
            </w:pPr>
            <w:r w:rsidRPr="001922E9">
              <w:rPr>
                <w:rFonts w:ascii="Arial" w:eastAsia="Times New Roman" w:hAnsi="Arial" w:cs="Arial"/>
                <w:bCs/>
                <w:color w:val="000000"/>
                <w:sz w:val="28"/>
                <w:szCs w:val="28"/>
                <w:lang w:val="kk-KZ"/>
              </w:rPr>
              <w:t>10.0</w:t>
            </w:r>
            <w:r>
              <w:rPr>
                <w:rFonts w:ascii="Arial" w:eastAsia="Times New Roman" w:hAnsi="Arial" w:cs="Arial"/>
                <w:bCs/>
                <w:color w:val="000000"/>
                <w:sz w:val="28"/>
                <w:szCs w:val="28"/>
                <w:lang w:val="kk-KZ"/>
              </w:rPr>
              <w:t>5</w:t>
            </w:r>
            <w:r w:rsidRPr="001922E9">
              <w:rPr>
                <w:rFonts w:ascii="Arial" w:eastAsia="Times New Roman" w:hAnsi="Arial" w:cs="Arial"/>
                <w:bCs/>
                <w:color w:val="000000"/>
                <w:sz w:val="28"/>
                <w:szCs w:val="28"/>
                <w:lang w:val="kk-KZ"/>
              </w:rPr>
              <w:t>-10.</w:t>
            </w:r>
            <w:r>
              <w:rPr>
                <w:rFonts w:ascii="Arial" w:eastAsia="Times New Roman" w:hAnsi="Arial" w:cs="Arial"/>
                <w:bCs/>
                <w:color w:val="000000"/>
                <w:sz w:val="28"/>
                <w:szCs w:val="28"/>
                <w:lang w:val="kk-KZ"/>
              </w:rPr>
              <w:t>1</w:t>
            </w:r>
            <w:r w:rsidRPr="001922E9">
              <w:rPr>
                <w:rFonts w:ascii="Arial" w:eastAsia="Times New Roman" w:hAnsi="Arial" w:cs="Arial"/>
                <w:bCs/>
                <w:color w:val="000000"/>
                <w:sz w:val="28"/>
                <w:szCs w:val="28"/>
                <w:lang w:val="kk-KZ"/>
              </w:rPr>
              <w:t>5</w:t>
            </w:r>
          </w:p>
        </w:tc>
        <w:tc>
          <w:tcPr>
            <w:tcW w:w="8073" w:type="dxa"/>
            <w:hideMark/>
          </w:tcPr>
          <w:p w14:paraId="5C2B0CA7" w14:textId="77777777" w:rsidR="00221E2D" w:rsidRPr="001922E9" w:rsidRDefault="00221E2D" w:rsidP="002960C0">
            <w:pPr>
              <w:spacing w:after="0" w:line="240" w:lineRule="atLeast"/>
              <w:jc w:val="both"/>
              <w:rPr>
                <w:rFonts w:ascii="Arial" w:eastAsia="Times New Roman" w:hAnsi="Arial" w:cs="Arial"/>
                <w:b/>
                <w:bCs/>
                <w:iCs/>
                <w:sz w:val="28"/>
                <w:szCs w:val="28"/>
                <w:lang w:val="kk-KZ"/>
              </w:rPr>
            </w:pPr>
            <w:r w:rsidRPr="001922E9">
              <w:rPr>
                <w:rFonts w:ascii="Arial" w:eastAsia="Times New Roman" w:hAnsi="Arial" w:cs="Arial"/>
                <w:b/>
                <w:bCs/>
                <w:iCs/>
                <w:sz w:val="28"/>
                <w:szCs w:val="28"/>
                <w:lang w:val="kk-KZ"/>
              </w:rPr>
              <w:t>«Мектеп көшбасшысы: Жобаның жетістіктері мен әсері»</w:t>
            </w:r>
          </w:p>
          <w:p w14:paraId="7A914BA4" w14:textId="77777777" w:rsidR="00221E2D" w:rsidRPr="001922E9" w:rsidRDefault="00221E2D" w:rsidP="002960C0">
            <w:pPr>
              <w:spacing w:after="0" w:line="240" w:lineRule="atLeast"/>
              <w:jc w:val="both"/>
              <w:rPr>
                <w:rFonts w:ascii="Arial" w:eastAsia="Times New Roman" w:hAnsi="Arial" w:cs="Arial"/>
                <w:b/>
                <w:bCs/>
                <w:i/>
                <w:sz w:val="28"/>
                <w:szCs w:val="28"/>
                <w:lang w:val="kk-KZ"/>
              </w:rPr>
            </w:pPr>
            <w:r>
              <w:rPr>
                <w:rFonts w:ascii="Arial" w:eastAsia="Times New Roman" w:hAnsi="Arial" w:cs="Arial"/>
                <w:i/>
                <w:sz w:val="28"/>
                <w:szCs w:val="28"/>
                <w:lang w:val="kk-KZ"/>
              </w:rPr>
              <w:t xml:space="preserve">       </w:t>
            </w:r>
            <w:r w:rsidRPr="001922E9">
              <w:rPr>
                <w:rFonts w:ascii="Arial" w:eastAsia="Times New Roman" w:hAnsi="Arial" w:cs="Arial"/>
                <w:i/>
                <w:sz w:val="28"/>
                <w:szCs w:val="28"/>
                <w:lang w:val="kk-KZ"/>
              </w:rPr>
              <w:t>Айлаева Света Амангалиевна, Бейнеу ауданы, М. Бегенов ат.</w:t>
            </w:r>
            <w:r w:rsidRPr="001922E9">
              <w:rPr>
                <w:rFonts w:ascii="Arial" w:eastAsia="Times New Roman" w:hAnsi="Arial" w:cs="Arial"/>
                <w:b/>
                <w:bCs/>
                <w:iCs/>
                <w:sz w:val="28"/>
                <w:szCs w:val="28"/>
                <w:lang w:val="kk-KZ"/>
              </w:rPr>
              <w:t xml:space="preserve"> </w:t>
            </w:r>
            <w:r w:rsidRPr="001922E9">
              <w:rPr>
                <w:rFonts w:ascii="Arial" w:eastAsia="Calibri" w:hAnsi="Arial" w:cs="Arial"/>
                <w:i/>
                <w:iCs/>
                <w:sz w:val="28"/>
                <w:szCs w:val="28"/>
                <w:lang w:val="kk-KZ"/>
              </w:rPr>
              <w:t>жалпы білім беретін мектеп директорының тәрбие ісі жөніндегі орынбасары</w:t>
            </w:r>
          </w:p>
        </w:tc>
      </w:tr>
      <w:tr w:rsidR="00221E2D" w:rsidRPr="004D3968" w14:paraId="4152FC33" w14:textId="77777777" w:rsidTr="002960C0">
        <w:trPr>
          <w:trHeight w:val="825"/>
        </w:trPr>
        <w:tc>
          <w:tcPr>
            <w:tcW w:w="1860" w:type="dxa"/>
          </w:tcPr>
          <w:p w14:paraId="7E1696DB" w14:textId="77777777" w:rsidR="00221E2D" w:rsidRPr="001922E9" w:rsidRDefault="00221E2D" w:rsidP="002960C0">
            <w:pPr>
              <w:spacing w:after="0"/>
              <w:rPr>
                <w:rFonts w:ascii="Arial" w:eastAsia="Times New Roman" w:hAnsi="Arial" w:cs="Arial"/>
                <w:bCs/>
                <w:color w:val="000000"/>
                <w:sz w:val="28"/>
                <w:szCs w:val="28"/>
                <w:lang w:val="kk-KZ"/>
              </w:rPr>
            </w:pPr>
            <w:r w:rsidRPr="001922E9">
              <w:rPr>
                <w:rFonts w:ascii="Arial" w:eastAsia="Times New Roman" w:hAnsi="Arial" w:cs="Arial"/>
                <w:bCs/>
                <w:color w:val="000000"/>
                <w:sz w:val="28"/>
                <w:szCs w:val="28"/>
                <w:lang w:val="kk-KZ"/>
              </w:rPr>
              <w:t>10.</w:t>
            </w:r>
            <w:r>
              <w:rPr>
                <w:rFonts w:ascii="Arial" w:eastAsia="Times New Roman" w:hAnsi="Arial" w:cs="Arial"/>
                <w:bCs/>
                <w:color w:val="000000"/>
                <w:sz w:val="28"/>
                <w:szCs w:val="28"/>
                <w:lang w:val="kk-KZ"/>
              </w:rPr>
              <w:t>1</w:t>
            </w:r>
            <w:r w:rsidRPr="001922E9">
              <w:rPr>
                <w:rFonts w:ascii="Arial" w:eastAsia="Times New Roman" w:hAnsi="Arial" w:cs="Arial"/>
                <w:bCs/>
                <w:color w:val="000000"/>
                <w:sz w:val="28"/>
                <w:szCs w:val="28"/>
                <w:lang w:val="kk-KZ"/>
              </w:rPr>
              <w:t>5-1</w:t>
            </w:r>
            <w:r>
              <w:rPr>
                <w:rFonts w:ascii="Arial" w:eastAsia="Times New Roman" w:hAnsi="Arial" w:cs="Arial"/>
                <w:bCs/>
                <w:color w:val="000000"/>
                <w:sz w:val="28"/>
                <w:szCs w:val="28"/>
                <w:lang w:val="kk-KZ"/>
              </w:rPr>
              <w:t>0</w:t>
            </w:r>
            <w:r w:rsidRPr="001922E9">
              <w:rPr>
                <w:rFonts w:ascii="Arial" w:eastAsia="Times New Roman" w:hAnsi="Arial" w:cs="Arial"/>
                <w:bCs/>
                <w:color w:val="000000"/>
                <w:sz w:val="28"/>
                <w:szCs w:val="28"/>
                <w:lang w:val="kk-KZ"/>
              </w:rPr>
              <w:t>.</w:t>
            </w:r>
            <w:r>
              <w:rPr>
                <w:rFonts w:ascii="Arial" w:eastAsia="Times New Roman" w:hAnsi="Arial" w:cs="Arial"/>
                <w:bCs/>
                <w:color w:val="000000"/>
                <w:sz w:val="28"/>
                <w:szCs w:val="28"/>
                <w:lang w:val="kk-KZ"/>
              </w:rPr>
              <w:t>25</w:t>
            </w:r>
          </w:p>
        </w:tc>
        <w:tc>
          <w:tcPr>
            <w:tcW w:w="8073" w:type="dxa"/>
          </w:tcPr>
          <w:p w14:paraId="43A64319" w14:textId="77777777" w:rsidR="00221E2D" w:rsidRPr="001922E9" w:rsidRDefault="00221E2D" w:rsidP="002960C0">
            <w:pPr>
              <w:spacing w:after="0" w:line="240" w:lineRule="atLeast"/>
              <w:jc w:val="both"/>
              <w:rPr>
                <w:rFonts w:ascii="Arial" w:eastAsia="Times New Roman" w:hAnsi="Arial" w:cs="Arial"/>
                <w:b/>
                <w:bCs/>
                <w:iCs/>
                <w:sz w:val="28"/>
                <w:szCs w:val="28"/>
                <w:lang w:val="kk-KZ"/>
              </w:rPr>
            </w:pPr>
            <w:r w:rsidRPr="001922E9">
              <w:rPr>
                <w:rFonts w:ascii="Arial" w:eastAsia="Times New Roman" w:hAnsi="Arial" w:cs="Arial"/>
                <w:b/>
                <w:bCs/>
                <w:iCs/>
                <w:sz w:val="28"/>
                <w:szCs w:val="28"/>
                <w:lang w:val="kk-KZ"/>
              </w:rPr>
              <w:t>«Біртұтас тәрбие» бағдарламасы  "Театр" жобасы аясында  мәдениет құндылықтарын дарыту  арқылы оқушыларға шығармашылық қабілеттерін дәріптеу</w:t>
            </w:r>
          </w:p>
          <w:p w14:paraId="5C68F384" w14:textId="77777777" w:rsidR="00221E2D" w:rsidRPr="001922E9" w:rsidRDefault="00221E2D" w:rsidP="002960C0">
            <w:pPr>
              <w:spacing w:after="0" w:line="240" w:lineRule="atLeast"/>
              <w:jc w:val="both"/>
              <w:rPr>
                <w:rFonts w:ascii="Arial" w:eastAsia="Times New Roman" w:hAnsi="Arial" w:cs="Arial"/>
                <w:b/>
                <w:bCs/>
                <w:iCs/>
                <w:sz w:val="28"/>
                <w:szCs w:val="28"/>
                <w:lang w:val="kk-KZ"/>
              </w:rPr>
            </w:pPr>
            <w:r>
              <w:rPr>
                <w:rFonts w:ascii="Arial" w:eastAsia="Times New Roman" w:hAnsi="Arial" w:cs="Arial"/>
                <w:i/>
                <w:sz w:val="28"/>
                <w:szCs w:val="28"/>
                <w:lang w:val="kk-KZ"/>
              </w:rPr>
              <w:t xml:space="preserve">       </w:t>
            </w:r>
            <w:r w:rsidRPr="001922E9">
              <w:rPr>
                <w:rFonts w:ascii="Arial" w:eastAsia="Times New Roman" w:hAnsi="Arial" w:cs="Arial"/>
                <w:i/>
                <w:sz w:val="28"/>
                <w:szCs w:val="28"/>
                <w:lang w:val="kk-KZ"/>
              </w:rPr>
              <w:t>Ибираева Гулмира Кенесовна,  Ақтау қаласы,  Исатай Сүйеубаев атындағы 8  жалпы білім беретін мектебі, "Ғажайып театр" жобасы жетекшісі</w:t>
            </w:r>
          </w:p>
        </w:tc>
      </w:tr>
      <w:tr w:rsidR="00221E2D" w:rsidRPr="004D3968" w14:paraId="0C47EE00" w14:textId="77777777" w:rsidTr="002960C0">
        <w:trPr>
          <w:trHeight w:val="825"/>
        </w:trPr>
        <w:tc>
          <w:tcPr>
            <w:tcW w:w="1860" w:type="dxa"/>
          </w:tcPr>
          <w:p w14:paraId="27A203ED" w14:textId="77777777" w:rsidR="00221E2D" w:rsidRPr="001922E9" w:rsidRDefault="00221E2D" w:rsidP="002960C0">
            <w:pPr>
              <w:spacing w:after="0"/>
              <w:rPr>
                <w:rFonts w:ascii="Arial" w:eastAsia="Times New Roman" w:hAnsi="Arial" w:cs="Arial"/>
                <w:bCs/>
                <w:color w:val="000000"/>
                <w:sz w:val="28"/>
                <w:szCs w:val="28"/>
                <w:lang w:val="kk-KZ"/>
              </w:rPr>
            </w:pPr>
            <w:r w:rsidRPr="001922E9">
              <w:rPr>
                <w:rFonts w:ascii="Arial" w:eastAsia="Times New Roman" w:hAnsi="Arial" w:cs="Arial"/>
                <w:bCs/>
                <w:color w:val="000000"/>
                <w:sz w:val="28"/>
                <w:szCs w:val="28"/>
                <w:lang w:val="kk-KZ"/>
              </w:rPr>
              <w:t>1</w:t>
            </w:r>
            <w:r>
              <w:rPr>
                <w:rFonts w:ascii="Arial" w:eastAsia="Times New Roman" w:hAnsi="Arial" w:cs="Arial"/>
                <w:bCs/>
                <w:color w:val="000000"/>
                <w:sz w:val="28"/>
                <w:szCs w:val="28"/>
                <w:lang w:val="kk-KZ"/>
              </w:rPr>
              <w:t>0</w:t>
            </w:r>
            <w:r w:rsidRPr="001922E9">
              <w:rPr>
                <w:rFonts w:ascii="Arial" w:eastAsia="Times New Roman" w:hAnsi="Arial" w:cs="Arial"/>
                <w:bCs/>
                <w:color w:val="000000"/>
                <w:sz w:val="28"/>
                <w:szCs w:val="28"/>
                <w:lang w:val="kk-KZ"/>
              </w:rPr>
              <w:t>.</w:t>
            </w:r>
            <w:r>
              <w:rPr>
                <w:rFonts w:ascii="Arial" w:eastAsia="Times New Roman" w:hAnsi="Arial" w:cs="Arial"/>
                <w:bCs/>
                <w:color w:val="000000"/>
                <w:sz w:val="28"/>
                <w:szCs w:val="28"/>
                <w:lang w:val="kk-KZ"/>
              </w:rPr>
              <w:t>25</w:t>
            </w:r>
            <w:r w:rsidRPr="001922E9">
              <w:rPr>
                <w:rFonts w:ascii="Arial" w:eastAsia="Times New Roman" w:hAnsi="Arial" w:cs="Arial"/>
                <w:bCs/>
                <w:color w:val="000000"/>
                <w:sz w:val="28"/>
                <w:szCs w:val="28"/>
                <w:lang w:val="kk-KZ"/>
              </w:rPr>
              <w:t>-1</w:t>
            </w:r>
            <w:r>
              <w:rPr>
                <w:rFonts w:ascii="Arial" w:eastAsia="Times New Roman" w:hAnsi="Arial" w:cs="Arial"/>
                <w:bCs/>
                <w:color w:val="000000"/>
                <w:sz w:val="28"/>
                <w:szCs w:val="28"/>
                <w:lang w:val="kk-KZ"/>
              </w:rPr>
              <w:t>0</w:t>
            </w:r>
            <w:r w:rsidRPr="001922E9">
              <w:rPr>
                <w:rFonts w:ascii="Arial" w:eastAsia="Times New Roman" w:hAnsi="Arial" w:cs="Arial"/>
                <w:bCs/>
                <w:color w:val="000000"/>
                <w:sz w:val="28"/>
                <w:szCs w:val="28"/>
                <w:lang w:val="kk-KZ"/>
              </w:rPr>
              <w:t>.</w:t>
            </w:r>
            <w:r>
              <w:rPr>
                <w:rFonts w:ascii="Arial" w:eastAsia="Times New Roman" w:hAnsi="Arial" w:cs="Arial"/>
                <w:bCs/>
                <w:color w:val="000000"/>
                <w:sz w:val="28"/>
                <w:szCs w:val="28"/>
                <w:lang w:val="kk-KZ"/>
              </w:rPr>
              <w:t>3</w:t>
            </w:r>
            <w:r w:rsidRPr="001922E9">
              <w:rPr>
                <w:rFonts w:ascii="Arial" w:eastAsia="Times New Roman" w:hAnsi="Arial" w:cs="Arial"/>
                <w:bCs/>
                <w:color w:val="000000"/>
                <w:sz w:val="28"/>
                <w:szCs w:val="28"/>
                <w:lang w:val="kk-KZ"/>
              </w:rPr>
              <w:t>5</w:t>
            </w:r>
          </w:p>
        </w:tc>
        <w:tc>
          <w:tcPr>
            <w:tcW w:w="8073" w:type="dxa"/>
          </w:tcPr>
          <w:p w14:paraId="0D7D54F2" w14:textId="77777777" w:rsidR="00221E2D" w:rsidRPr="001922E9" w:rsidRDefault="00221E2D" w:rsidP="002960C0">
            <w:pPr>
              <w:spacing w:after="0" w:line="240" w:lineRule="atLeast"/>
              <w:jc w:val="both"/>
              <w:rPr>
                <w:rFonts w:ascii="Arial" w:eastAsia="Times New Roman" w:hAnsi="Arial" w:cs="Arial"/>
                <w:b/>
                <w:bCs/>
                <w:iCs/>
                <w:sz w:val="28"/>
                <w:szCs w:val="28"/>
                <w:lang w:val="kk-KZ"/>
              </w:rPr>
            </w:pPr>
            <w:r w:rsidRPr="001922E9">
              <w:rPr>
                <w:rFonts w:ascii="Arial" w:eastAsia="Times New Roman" w:hAnsi="Arial" w:cs="Arial"/>
                <w:b/>
                <w:bCs/>
                <w:iCs/>
                <w:sz w:val="28"/>
                <w:szCs w:val="28"/>
                <w:lang w:val="kk-KZ"/>
              </w:rPr>
              <w:t>«Оқушының  тұлғалық дамуына  сынып  жетекшінің  ықпалы»</w:t>
            </w:r>
          </w:p>
          <w:p w14:paraId="1C308416" w14:textId="77777777" w:rsidR="00221E2D" w:rsidRPr="001922E9" w:rsidRDefault="00221E2D" w:rsidP="002960C0">
            <w:pPr>
              <w:spacing w:after="0" w:line="240" w:lineRule="atLeast"/>
              <w:jc w:val="both"/>
              <w:rPr>
                <w:rFonts w:ascii="Arial" w:eastAsia="Times New Roman" w:hAnsi="Arial" w:cs="Arial"/>
                <w:b/>
                <w:bCs/>
                <w:iCs/>
                <w:sz w:val="28"/>
                <w:szCs w:val="28"/>
                <w:lang w:val="kk-KZ"/>
              </w:rPr>
            </w:pPr>
            <w:r>
              <w:rPr>
                <w:rFonts w:ascii="Arial" w:eastAsia="Times New Roman" w:hAnsi="Arial" w:cs="Arial"/>
                <w:i/>
                <w:sz w:val="28"/>
                <w:szCs w:val="28"/>
                <w:lang w:val="kk-KZ"/>
              </w:rPr>
              <w:t xml:space="preserve">     </w:t>
            </w:r>
            <w:r w:rsidRPr="001922E9">
              <w:rPr>
                <w:rFonts w:ascii="Arial" w:eastAsia="Times New Roman" w:hAnsi="Arial" w:cs="Arial"/>
                <w:i/>
                <w:sz w:val="28"/>
                <w:szCs w:val="28"/>
                <w:lang w:val="kk-KZ"/>
              </w:rPr>
              <w:t xml:space="preserve">Атшыбаева Қамажай Салдирқызы, Жаңаөзен қаласы, №7 жалпы білім беретін мектебінің </w:t>
            </w:r>
            <w:r w:rsidRPr="001922E9">
              <w:rPr>
                <w:rFonts w:ascii="Arial" w:eastAsia="Times New Roman" w:hAnsi="Arial" w:cs="Arial"/>
                <w:i/>
                <w:iCs/>
                <w:sz w:val="28"/>
                <w:szCs w:val="28"/>
                <w:lang w:val="kk-KZ"/>
              </w:rPr>
              <w:t xml:space="preserve">сынып жетекшісі </w:t>
            </w:r>
            <w:r w:rsidRPr="001922E9">
              <w:rPr>
                <w:rFonts w:ascii="Arial" w:eastAsia="Times New Roman" w:hAnsi="Arial" w:cs="Arial"/>
                <w:i/>
                <w:sz w:val="28"/>
                <w:szCs w:val="28"/>
                <w:lang w:val="kk-KZ"/>
              </w:rPr>
              <w:t xml:space="preserve"> </w:t>
            </w:r>
          </w:p>
        </w:tc>
      </w:tr>
      <w:tr w:rsidR="00221E2D" w:rsidRPr="004D3968" w14:paraId="2129F1BB" w14:textId="77777777" w:rsidTr="002960C0">
        <w:trPr>
          <w:trHeight w:val="825"/>
        </w:trPr>
        <w:tc>
          <w:tcPr>
            <w:tcW w:w="1860" w:type="dxa"/>
          </w:tcPr>
          <w:p w14:paraId="3E823DB5" w14:textId="77777777" w:rsidR="00221E2D" w:rsidRPr="001922E9" w:rsidRDefault="00221E2D" w:rsidP="002960C0">
            <w:pPr>
              <w:spacing w:after="0"/>
              <w:rPr>
                <w:rFonts w:ascii="Arial" w:eastAsia="Times New Roman" w:hAnsi="Arial" w:cs="Arial"/>
                <w:bCs/>
                <w:color w:val="000000"/>
                <w:sz w:val="28"/>
                <w:szCs w:val="28"/>
                <w:lang w:val="kk-KZ"/>
              </w:rPr>
            </w:pPr>
            <w:r w:rsidRPr="001922E9">
              <w:rPr>
                <w:rFonts w:ascii="Arial" w:eastAsia="Times New Roman" w:hAnsi="Arial" w:cs="Arial"/>
                <w:bCs/>
                <w:color w:val="000000"/>
                <w:sz w:val="28"/>
                <w:szCs w:val="28"/>
                <w:lang w:val="kk-KZ"/>
              </w:rPr>
              <w:t>1</w:t>
            </w:r>
            <w:r>
              <w:rPr>
                <w:rFonts w:ascii="Arial" w:eastAsia="Times New Roman" w:hAnsi="Arial" w:cs="Arial"/>
                <w:bCs/>
                <w:color w:val="000000"/>
                <w:sz w:val="28"/>
                <w:szCs w:val="28"/>
                <w:lang w:val="kk-KZ"/>
              </w:rPr>
              <w:t>0</w:t>
            </w:r>
            <w:r w:rsidRPr="001922E9">
              <w:rPr>
                <w:rFonts w:ascii="Arial" w:eastAsia="Times New Roman" w:hAnsi="Arial" w:cs="Arial"/>
                <w:bCs/>
                <w:color w:val="000000"/>
                <w:sz w:val="28"/>
                <w:szCs w:val="28"/>
                <w:lang w:val="kk-KZ"/>
              </w:rPr>
              <w:t>.</w:t>
            </w:r>
            <w:r>
              <w:rPr>
                <w:rFonts w:ascii="Arial" w:eastAsia="Times New Roman" w:hAnsi="Arial" w:cs="Arial"/>
                <w:bCs/>
                <w:color w:val="000000"/>
                <w:sz w:val="28"/>
                <w:szCs w:val="28"/>
                <w:lang w:val="kk-KZ"/>
              </w:rPr>
              <w:t>3</w:t>
            </w:r>
            <w:r w:rsidRPr="001922E9">
              <w:rPr>
                <w:rFonts w:ascii="Arial" w:eastAsia="Times New Roman" w:hAnsi="Arial" w:cs="Arial"/>
                <w:bCs/>
                <w:color w:val="000000"/>
                <w:sz w:val="28"/>
                <w:szCs w:val="28"/>
                <w:lang w:val="kk-KZ"/>
              </w:rPr>
              <w:t>5-1</w:t>
            </w:r>
            <w:r>
              <w:rPr>
                <w:rFonts w:ascii="Arial" w:eastAsia="Times New Roman" w:hAnsi="Arial" w:cs="Arial"/>
                <w:bCs/>
                <w:color w:val="000000"/>
                <w:sz w:val="28"/>
                <w:szCs w:val="28"/>
                <w:lang w:val="kk-KZ"/>
              </w:rPr>
              <w:t>0</w:t>
            </w:r>
            <w:r w:rsidRPr="001922E9">
              <w:rPr>
                <w:rFonts w:ascii="Arial" w:eastAsia="Times New Roman" w:hAnsi="Arial" w:cs="Arial"/>
                <w:bCs/>
                <w:color w:val="000000"/>
                <w:sz w:val="28"/>
                <w:szCs w:val="28"/>
                <w:lang w:val="kk-KZ"/>
              </w:rPr>
              <w:t>.</w:t>
            </w:r>
            <w:r>
              <w:rPr>
                <w:rFonts w:ascii="Arial" w:eastAsia="Times New Roman" w:hAnsi="Arial" w:cs="Arial"/>
                <w:bCs/>
                <w:color w:val="000000"/>
                <w:sz w:val="28"/>
                <w:szCs w:val="28"/>
                <w:lang w:val="kk-KZ"/>
              </w:rPr>
              <w:t>45</w:t>
            </w:r>
          </w:p>
        </w:tc>
        <w:tc>
          <w:tcPr>
            <w:tcW w:w="8073" w:type="dxa"/>
          </w:tcPr>
          <w:p w14:paraId="25861C13" w14:textId="77777777" w:rsidR="00221E2D" w:rsidRDefault="00221E2D" w:rsidP="002960C0">
            <w:pPr>
              <w:spacing w:after="0" w:line="240" w:lineRule="atLeast"/>
              <w:jc w:val="both"/>
              <w:rPr>
                <w:rFonts w:ascii="Arial" w:eastAsia="Times New Roman" w:hAnsi="Arial" w:cs="Arial"/>
                <w:b/>
                <w:bCs/>
                <w:i/>
                <w:iCs/>
                <w:sz w:val="28"/>
                <w:szCs w:val="28"/>
                <w:lang w:val="kk-KZ"/>
              </w:rPr>
            </w:pPr>
            <w:r w:rsidRPr="001922E9">
              <w:rPr>
                <w:rFonts w:ascii="Arial" w:eastAsia="Times New Roman" w:hAnsi="Arial" w:cs="Arial"/>
                <w:b/>
                <w:bCs/>
                <w:iCs/>
                <w:sz w:val="28"/>
                <w:szCs w:val="28"/>
                <w:lang w:val="kk-KZ"/>
              </w:rPr>
              <w:t>«Үздік сынып" жобасы: Тәрбиелік жұмыстың жаңа үлгісі»</w:t>
            </w:r>
            <w:r w:rsidRPr="001922E9">
              <w:rPr>
                <w:rFonts w:ascii="Arial" w:eastAsia="Times New Roman" w:hAnsi="Arial" w:cs="Arial"/>
                <w:b/>
                <w:bCs/>
                <w:i/>
                <w:iCs/>
                <w:sz w:val="28"/>
                <w:szCs w:val="28"/>
                <w:lang w:val="kk-KZ"/>
              </w:rPr>
              <w:t xml:space="preserve"> </w:t>
            </w:r>
          </w:p>
          <w:p w14:paraId="24EFDE25" w14:textId="77777777" w:rsidR="00221E2D" w:rsidRPr="001922E9" w:rsidRDefault="00221E2D" w:rsidP="002960C0">
            <w:pPr>
              <w:spacing w:after="0" w:line="240" w:lineRule="atLeast"/>
              <w:jc w:val="both"/>
              <w:rPr>
                <w:rFonts w:ascii="Arial" w:eastAsia="Times New Roman" w:hAnsi="Arial" w:cs="Arial"/>
                <w:i/>
                <w:sz w:val="28"/>
                <w:szCs w:val="28"/>
                <w:lang w:val="kk-KZ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28"/>
                <w:szCs w:val="28"/>
                <w:lang w:val="kk-KZ"/>
              </w:rPr>
              <w:t xml:space="preserve">     </w:t>
            </w:r>
            <w:r w:rsidRPr="001922E9">
              <w:rPr>
                <w:rFonts w:ascii="Arial" w:eastAsia="Times New Roman" w:hAnsi="Arial" w:cs="Arial"/>
                <w:i/>
                <w:sz w:val="28"/>
                <w:szCs w:val="28"/>
                <w:lang w:val="kk-KZ"/>
              </w:rPr>
              <w:t>Жұмашева Фариза Жаксылыққызы, Қарақия ауданы, №3 жалпы білім беретін мектебінің сынып жетекшісі</w:t>
            </w:r>
          </w:p>
        </w:tc>
      </w:tr>
      <w:tr w:rsidR="00221E2D" w:rsidRPr="004D3968" w14:paraId="16F29BA8" w14:textId="77777777" w:rsidTr="002960C0">
        <w:trPr>
          <w:trHeight w:val="825"/>
        </w:trPr>
        <w:tc>
          <w:tcPr>
            <w:tcW w:w="1860" w:type="dxa"/>
          </w:tcPr>
          <w:p w14:paraId="612B66ED" w14:textId="77777777" w:rsidR="00221E2D" w:rsidRPr="001922E9" w:rsidRDefault="00221E2D" w:rsidP="002960C0">
            <w:pPr>
              <w:spacing w:after="0"/>
              <w:rPr>
                <w:rFonts w:ascii="Arial" w:eastAsia="Times New Roman" w:hAnsi="Arial" w:cs="Arial"/>
                <w:bCs/>
                <w:color w:val="000000"/>
                <w:sz w:val="28"/>
                <w:szCs w:val="28"/>
                <w:lang w:val="kk-KZ"/>
              </w:rPr>
            </w:pPr>
            <w:r w:rsidRPr="001922E9">
              <w:rPr>
                <w:rFonts w:ascii="Arial" w:eastAsia="Times New Roman" w:hAnsi="Arial" w:cs="Arial"/>
                <w:bCs/>
                <w:color w:val="000000"/>
                <w:sz w:val="28"/>
                <w:szCs w:val="28"/>
                <w:lang w:val="kk-KZ"/>
              </w:rPr>
              <w:t>1</w:t>
            </w:r>
            <w:r>
              <w:rPr>
                <w:rFonts w:ascii="Arial" w:eastAsia="Times New Roman" w:hAnsi="Arial" w:cs="Arial"/>
                <w:bCs/>
                <w:color w:val="000000"/>
                <w:sz w:val="28"/>
                <w:szCs w:val="28"/>
                <w:lang w:val="kk-KZ"/>
              </w:rPr>
              <w:t>0</w:t>
            </w:r>
            <w:r w:rsidRPr="001922E9">
              <w:rPr>
                <w:rFonts w:ascii="Arial" w:eastAsia="Times New Roman" w:hAnsi="Arial" w:cs="Arial"/>
                <w:bCs/>
                <w:color w:val="000000"/>
                <w:sz w:val="28"/>
                <w:szCs w:val="28"/>
                <w:lang w:val="kk-KZ"/>
              </w:rPr>
              <w:t>.</w:t>
            </w:r>
            <w:r>
              <w:rPr>
                <w:rFonts w:ascii="Arial" w:eastAsia="Times New Roman" w:hAnsi="Arial" w:cs="Arial"/>
                <w:bCs/>
                <w:color w:val="000000"/>
                <w:sz w:val="28"/>
                <w:szCs w:val="28"/>
                <w:lang w:val="kk-KZ"/>
              </w:rPr>
              <w:t>45</w:t>
            </w:r>
            <w:r w:rsidRPr="001922E9">
              <w:rPr>
                <w:rFonts w:ascii="Arial" w:eastAsia="Times New Roman" w:hAnsi="Arial" w:cs="Arial"/>
                <w:bCs/>
                <w:color w:val="000000"/>
                <w:sz w:val="28"/>
                <w:szCs w:val="28"/>
                <w:lang w:val="kk-KZ"/>
              </w:rPr>
              <w:t>-1</w:t>
            </w:r>
            <w:r>
              <w:rPr>
                <w:rFonts w:ascii="Arial" w:eastAsia="Times New Roman" w:hAnsi="Arial" w:cs="Arial"/>
                <w:bCs/>
                <w:color w:val="000000"/>
                <w:sz w:val="28"/>
                <w:szCs w:val="28"/>
                <w:lang w:val="kk-KZ"/>
              </w:rPr>
              <w:t>1</w:t>
            </w:r>
            <w:r w:rsidRPr="001922E9">
              <w:rPr>
                <w:rFonts w:ascii="Arial" w:eastAsia="Times New Roman" w:hAnsi="Arial" w:cs="Arial"/>
                <w:bCs/>
                <w:color w:val="000000"/>
                <w:sz w:val="28"/>
                <w:szCs w:val="28"/>
                <w:lang w:val="kk-KZ"/>
              </w:rPr>
              <w:t>.</w:t>
            </w:r>
            <w:r>
              <w:rPr>
                <w:rFonts w:ascii="Arial" w:eastAsia="Times New Roman" w:hAnsi="Arial" w:cs="Arial"/>
                <w:bCs/>
                <w:color w:val="000000"/>
                <w:sz w:val="28"/>
                <w:szCs w:val="28"/>
                <w:lang w:val="kk-KZ"/>
              </w:rPr>
              <w:t>00</w:t>
            </w:r>
          </w:p>
        </w:tc>
        <w:tc>
          <w:tcPr>
            <w:tcW w:w="8073" w:type="dxa"/>
          </w:tcPr>
          <w:p w14:paraId="591883B0" w14:textId="77777777" w:rsidR="00221E2D" w:rsidRPr="001922E9" w:rsidRDefault="00221E2D" w:rsidP="002960C0">
            <w:pPr>
              <w:spacing w:after="0" w:line="240" w:lineRule="atLeast"/>
              <w:jc w:val="both"/>
              <w:rPr>
                <w:rFonts w:ascii="Arial" w:eastAsia="Times New Roman" w:hAnsi="Arial" w:cs="Arial"/>
                <w:b/>
                <w:iCs/>
                <w:sz w:val="28"/>
                <w:szCs w:val="28"/>
                <w:lang w:val="kk-KZ"/>
              </w:rPr>
            </w:pPr>
            <w:r w:rsidRPr="001922E9">
              <w:rPr>
                <w:rFonts w:ascii="Arial" w:eastAsia="Times New Roman" w:hAnsi="Arial" w:cs="Arial"/>
                <w:b/>
                <w:iCs/>
                <w:sz w:val="28"/>
                <w:szCs w:val="28"/>
                <w:lang w:val="kk-KZ"/>
              </w:rPr>
              <w:t>«Маңғыстау облысындағы білім беру ұйымдарында тәрбие жұмыстарының тиімділігі және оны жетілдіру жолдары»</w:t>
            </w:r>
          </w:p>
          <w:p w14:paraId="1C80DEDE" w14:textId="77777777" w:rsidR="00221E2D" w:rsidRPr="001922E9" w:rsidRDefault="00221E2D" w:rsidP="002960C0">
            <w:pPr>
              <w:spacing w:after="0" w:line="240" w:lineRule="atLeast"/>
              <w:jc w:val="both"/>
              <w:rPr>
                <w:rFonts w:ascii="Arial" w:eastAsia="Times New Roman" w:hAnsi="Arial" w:cs="Arial"/>
                <w:i/>
                <w:sz w:val="28"/>
                <w:szCs w:val="28"/>
                <w:lang w:val="kk-KZ"/>
              </w:rPr>
            </w:pPr>
            <w:r>
              <w:rPr>
                <w:rFonts w:ascii="Arial" w:eastAsia="Times New Roman" w:hAnsi="Arial" w:cs="Arial"/>
                <w:i/>
                <w:iCs/>
                <w:sz w:val="28"/>
                <w:szCs w:val="28"/>
                <w:lang w:val="kk-KZ"/>
              </w:rPr>
              <w:t xml:space="preserve">      </w:t>
            </w:r>
            <w:r w:rsidRPr="001922E9">
              <w:rPr>
                <w:rFonts w:ascii="Arial" w:eastAsia="Times New Roman" w:hAnsi="Arial" w:cs="Arial"/>
                <w:i/>
                <w:iCs/>
                <w:sz w:val="28"/>
                <w:szCs w:val="28"/>
                <w:lang w:val="kk-KZ"/>
              </w:rPr>
              <w:t>Мамаева Ақмоншақ Серікқызы, Білім берудің оқу-әдістемелік орталық директорының орынбасары</w:t>
            </w:r>
          </w:p>
        </w:tc>
      </w:tr>
      <w:tr w:rsidR="00221E2D" w:rsidRPr="001922E9" w14:paraId="3BFCFB89" w14:textId="77777777" w:rsidTr="002960C0">
        <w:trPr>
          <w:trHeight w:val="825"/>
        </w:trPr>
        <w:tc>
          <w:tcPr>
            <w:tcW w:w="1860" w:type="dxa"/>
          </w:tcPr>
          <w:p w14:paraId="744A2790" w14:textId="77777777" w:rsidR="00221E2D" w:rsidRPr="001922E9" w:rsidRDefault="00221E2D" w:rsidP="002960C0">
            <w:pPr>
              <w:spacing w:after="0"/>
              <w:rPr>
                <w:rFonts w:ascii="Arial" w:eastAsia="Times New Roman" w:hAnsi="Arial" w:cs="Arial"/>
                <w:bCs/>
                <w:color w:val="000000"/>
                <w:sz w:val="28"/>
                <w:szCs w:val="28"/>
                <w:lang w:val="kk-KZ"/>
              </w:rPr>
            </w:pPr>
            <w:r w:rsidRPr="001922E9">
              <w:rPr>
                <w:rFonts w:ascii="Arial" w:eastAsia="Times New Roman" w:hAnsi="Arial" w:cs="Arial"/>
                <w:bCs/>
                <w:color w:val="000000"/>
                <w:sz w:val="28"/>
                <w:szCs w:val="28"/>
                <w:lang w:val="kk-KZ"/>
              </w:rPr>
              <w:t>1</w:t>
            </w:r>
            <w:r>
              <w:rPr>
                <w:rFonts w:ascii="Arial" w:eastAsia="Times New Roman" w:hAnsi="Arial" w:cs="Arial"/>
                <w:bCs/>
                <w:color w:val="000000"/>
                <w:sz w:val="28"/>
                <w:szCs w:val="28"/>
                <w:lang w:val="kk-KZ"/>
              </w:rPr>
              <w:t>1.00</w:t>
            </w:r>
            <w:r w:rsidRPr="001922E9">
              <w:rPr>
                <w:rFonts w:ascii="Arial" w:eastAsia="Times New Roman" w:hAnsi="Arial" w:cs="Arial"/>
                <w:bCs/>
                <w:color w:val="000000"/>
                <w:sz w:val="28"/>
                <w:szCs w:val="28"/>
                <w:lang w:val="kk-KZ"/>
              </w:rPr>
              <w:t>-12.00</w:t>
            </w:r>
          </w:p>
        </w:tc>
        <w:tc>
          <w:tcPr>
            <w:tcW w:w="8073" w:type="dxa"/>
          </w:tcPr>
          <w:p w14:paraId="5BDCAD9B" w14:textId="77777777" w:rsidR="00221E2D" w:rsidRPr="001922E9" w:rsidRDefault="00221E2D" w:rsidP="002960C0">
            <w:pPr>
              <w:spacing w:after="0" w:line="240" w:lineRule="atLeast"/>
              <w:rPr>
                <w:rFonts w:ascii="Arial" w:eastAsia="Times New Roman" w:hAnsi="Arial" w:cs="Arial"/>
                <w:b/>
                <w:bCs/>
                <w:iCs/>
                <w:sz w:val="28"/>
                <w:szCs w:val="28"/>
                <w:lang w:val="kk-KZ"/>
              </w:rPr>
            </w:pPr>
            <w:r w:rsidRPr="001922E9">
              <w:rPr>
                <w:rFonts w:ascii="Arial" w:eastAsia="Times New Roman" w:hAnsi="Arial" w:cs="Arial"/>
                <w:b/>
                <w:bCs/>
                <w:iCs/>
                <w:sz w:val="28"/>
                <w:szCs w:val="28"/>
                <w:lang w:val="kk-KZ"/>
              </w:rPr>
              <w:t>Ұсыныс. Пікір. Қорытынды.</w:t>
            </w:r>
          </w:p>
        </w:tc>
      </w:tr>
    </w:tbl>
    <w:p w14:paraId="62A47A1A" w14:textId="77777777" w:rsidR="00221E2D" w:rsidRPr="00AA55B2" w:rsidRDefault="00221E2D" w:rsidP="00221E2D">
      <w:pPr>
        <w:spacing w:after="0"/>
        <w:ind w:left="-567" w:firstLine="72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sectPr w:rsidR="00221E2D" w:rsidRPr="00AA55B2" w:rsidSect="00D44AF2">
      <w:pgSz w:w="11906" w:h="16838"/>
      <w:pgMar w:top="993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0887"/>
    <w:rsid w:val="0019595F"/>
    <w:rsid w:val="001D7210"/>
    <w:rsid w:val="00221E2D"/>
    <w:rsid w:val="003E0887"/>
    <w:rsid w:val="00401192"/>
    <w:rsid w:val="005E2934"/>
    <w:rsid w:val="00AA55B2"/>
    <w:rsid w:val="00D44AF2"/>
    <w:rsid w:val="00ED7556"/>
    <w:rsid w:val="00F26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BE3958"/>
  <w15:chartTrackingRefBased/>
  <w15:docId w15:val="{053867B7-A75F-46B6-BB6C-0A3D62C52C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K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261A2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F261A2"/>
    <w:rPr>
      <w:color w:val="605E5C"/>
      <w:shd w:val="clear" w:color="auto" w:fill="E1DFDD"/>
    </w:rPr>
  </w:style>
  <w:style w:type="paragraph" w:styleId="a5">
    <w:name w:val="Normal (Web)"/>
    <w:basedOn w:val="a"/>
    <w:uiPriority w:val="99"/>
    <w:semiHidden/>
    <w:unhideWhenUsed/>
    <w:rsid w:val="00ED75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K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529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75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61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hyperlink" Target="https://www.instagram.com/reel/DI3XhxJsuAt/?utm_source=ig_web_copy_link&amp;igsh=d2Q1cnMzbnVobzJ0" TargetMode="Externa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4</Pages>
  <Words>853</Words>
  <Characters>4868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PC</cp:lastModifiedBy>
  <cp:revision>7</cp:revision>
  <cp:lastPrinted>2025-06-10T09:46:00Z</cp:lastPrinted>
  <dcterms:created xsi:type="dcterms:W3CDTF">2025-06-10T09:24:00Z</dcterms:created>
  <dcterms:modified xsi:type="dcterms:W3CDTF">2025-12-12T05:21:00Z</dcterms:modified>
</cp:coreProperties>
</file>